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C8E" w:rsidRDefault="00E444A9" w:rsidP="00431D9A">
      <w:pPr>
        <w:spacing w:line="240" w:lineRule="auto"/>
        <w:jc w:val="both"/>
        <w:rPr>
          <w:b/>
          <w:bCs/>
          <w:sz w:val="22"/>
          <w:szCs w:val="22"/>
        </w:rPr>
      </w:pPr>
      <w:r w:rsidRPr="00431D9A">
        <w:rPr>
          <w:b/>
          <w:bCs/>
          <w:sz w:val="22"/>
          <w:szCs w:val="22"/>
        </w:rPr>
        <w:t xml:space="preserve">Directia Generala de Asistenta Sociala  </w:t>
      </w:r>
      <w:r w:rsidR="003A6C8E">
        <w:rPr>
          <w:b/>
          <w:bCs/>
          <w:sz w:val="22"/>
          <w:szCs w:val="22"/>
        </w:rPr>
        <w:t xml:space="preserve">                      </w:t>
      </w:r>
      <w:r w:rsidR="0045354E">
        <w:rPr>
          <w:b/>
          <w:bCs/>
          <w:sz w:val="22"/>
          <w:szCs w:val="22"/>
        </w:rPr>
        <w:t xml:space="preserve">                   </w:t>
      </w:r>
      <w:r w:rsidRPr="00431D9A">
        <w:rPr>
          <w:b/>
          <w:bCs/>
          <w:sz w:val="22"/>
          <w:szCs w:val="22"/>
        </w:rPr>
        <w:t xml:space="preserve">S.C. </w:t>
      </w:r>
      <w:r w:rsidR="003A6C8E">
        <w:rPr>
          <w:b/>
          <w:bCs/>
          <w:sz w:val="22"/>
          <w:szCs w:val="22"/>
        </w:rPr>
        <w:t xml:space="preserve"> </w:t>
      </w:r>
      <w:r w:rsidR="008E3FD3">
        <w:rPr>
          <w:b/>
          <w:bCs/>
          <w:sz w:val="22"/>
          <w:szCs w:val="22"/>
        </w:rPr>
        <w:t>............................................SRL</w:t>
      </w:r>
    </w:p>
    <w:p w:rsidR="00431D9A" w:rsidRDefault="0045354E" w:rsidP="00431D9A">
      <w:pPr>
        <w:spacing w:line="240" w:lineRule="auto"/>
        <w:jc w:val="both"/>
        <w:rPr>
          <w:b/>
          <w:bCs/>
          <w:sz w:val="22"/>
          <w:szCs w:val="22"/>
        </w:rPr>
      </w:pPr>
      <w:r>
        <w:rPr>
          <w:b/>
          <w:bCs/>
          <w:sz w:val="22"/>
          <w:szCs w:val="22"/>
        </w:rPr>
        <w:t xml:space="preserve">     </w:t>
      </w:r>
      <w:r w:rsidR="00E444A9" w:rsidRPr="00431D9A">
        <w:rPr>
          <w:b/>
          <w:bCs/>
          <w:sz w:val="22"/>
          <w:szCs w:val="22"/>
        </w:rPr>
        <w:t>si Protectia Copilului Prahova</w:t>
      </w:r>
      <w:r>
        <w:rPr>
          <w:b/>
          <w:bCs/>
          <w:sz w:val="22"/>
          <w:szCs w:val="22"/>
        </w:rPr>
        <w:t xml:space="preserve">                                                                           </w:t>
      </w:r>
      <w:r w:rsidR="00E444A9" w:rsidRPr="00431D9A">
        <w:rPr>
          <w:b/>
          <w:bCs/>
          <w:sz w:val="22"/>
          <w:szCs w:val="22"/>
        </w:rPr>
        <w:tab/>
      </w:r>
      <w:r w:rsidR="00E444A9" w:rsidRPr="00431D9A">
        <w:rPr>
          <w:b/>
          <w:bCs/>
          <w:sz w:val="22"/>
          <w:szCs w:val="22"/>
        </w:rPr>
        <w:tab/>
      </w:r>
      <w:r w:rsidR="00E444A9" w:rsidRPr="00431D9A">
        <w:rPr>
          <w:b/>
          <w:bCs/>
          <w:sz w:val="22"/>
          <w:szCs w:val="22"/>
        </w:rPr>
        <w:tab/>
        <w:t xml:space="preserve">   </w:t>
      </w:r>
    </w:p>
    <w:p w:rsidR="00B951D3" w:rsidRPr="00431D9A" w:rsidRDefault="00760E05" w:rsidP="00431D9A">
      <w:pPr>
        <w:spacing w:line="240" w:lineRule="auto"/>
        <w:jc w:val="both"/>
        <w:rPr>
          <w:b/>
          <w:bCs/>
          <w:sz w:val="22"/>
          <w:szCs w:val="22"/>
        </w:rPr>
      </w:pPr>
      <w:r>
        <w:rPr>
          <w:b/>
          <w:bCs/>
          <w:sz w:val="22"/>
          <w:szCs w:val="22"/>
        </w:rPr>
        <w:t>Nr. înreg. ____________</w:t>
      </w:r>
      <w:r w:rsidR="00E444A9" w:rsidRPr="00431D9A">
        <w:rPr>
          <w:b/>
          <w:bCs/>
          <w:sz w:val="22"/>
          <w:szCs w:val="22"/>
        </w:rPr>
        <w:t>/ _____________</w:t>
      </w:r>
      <w:r w:rsidR="00E444A9" w:rsidRPr="00431D9A">
        <w:rPr>
          <w:b/>
          <w:bCs/>
          <w:sz w:val="22"/>
          <w:szCs w:val="22"/>
        </w:rPr>
        <w:tab/>
        <w:t xml:space="preserve">                    </w:t>
      </w:r>
      <w:r>
        <w:rPr>
          <w:b/>
          <w:bCs/>
          <w:sz w:val="22"/>
          <w:szCs w:val="22"/>
        </w:rPr>
        <w:t xml:space="preserve">             </w:t>
      </w:r>
      <w:r w:rsidR="00E444A9" w:rsidRPr="00431D9A">
        <w:rPr>
          <w:b/>
          <w:bCs/>
          <w:sz w:val="22"/>
          <w:szCs w:val="22"/>
        </w:rPr>
        <w:t>Nr. înreg.</w:t>
      </w:r>
      <w:r w:rsidR="00D23A4F">
        <w:rPr>
          <w:b/>
          <w:bCs/>
          <w:sz w:val="22"/>
          <w:szCs w:val="22"/>
        </w:rPr>
        <w:t>___________</w:t>
      </w:r>
      <w:r w:rsidR="00E444A9" w:rsidRPr="00431D9A">
        <w:rPr>
          <w:b/>
          <w:bCs/>
          <w:sz w:val="22"/>
          <w:szCs w:val="22"/>
        </w:rPr>
        <w:t xml:space="preserve"> /</w:t>
      </w:r>
      <w:r w:rsidR="00D23A4F">
        <w:rPr>
          <w:b/>
          <w:bCs/>
          <w:sz w:val="22"/>
          <w:szCs w:val="22"/>
        </w:rPr>
        <w:t>___________</w:t>
      </w:r>
      <w:r w:rsidR="00E444A9" w:rsidRPr="00431D9A">
        <w:rPr>
          <w:sz w:val="22"/>
          <w:szCs w:val="22"/>
        </w:rPr>
        <w:t xml:space="preserve"> </w:t>
      </w:r>
    </w:p>
    <w:p w:rsidR="00431D9A" w:rsidRDefault="00431D9A" w:rsidP="00431D9A">
      <w:pPr>
        <w:pStyle w:val="FootnoteText"/>
        <w:spacing w:after="0" w:line="240" w:lineRule="auto"/>
        <w:jc w:val="center"/>
        <w:rPr>
          <w:b/>
          <w:bCs/>
          <w:sz w:val="22"/>
          <w:szCs w:val="22"/>
          <w:lang w:val="ro-RO"/>
        </w:rPr>
      </w:pPr>
    </w:p>
    <w:p w:rsidR="00592D10" w:rsidRDefault="00592D10" w:rsidP="00431D9A">
      <w:pPr>
        <w:pStyle w:val="FootnoteText"/>
        <w:spacing w:after="0" w:line="240" w:lineRule="auto"/>
        <w:jc w:val="center"/>
        <w:rPr>
          <w:b/>
          <w:bCs/>
          <w:sz w:val="22"/>
          <w:szCs w:val="22"/>
          <w:lang w:val="ro-RO"/>
        </w:rPr>
      </w:pPr>
    </w:p>
    <w:p w:rsidR="00433201" w:rsidRDefault="00433201" w:rsidP="00431D9A">
      <w:pPr>
        <w:pStyle w:val="FootnoteText"/>
        <w:spacing w:after="0" w:line="240" w:lineRule="auto"/>
        <w:jc w:val="center"/>
        <w:rPr>
          <w:b/>
          <w:bCs/>
          <w:sz w:val="22"/>
          <w:szCs w:val="22"/>
          <w:lang w:val="ro-RO"/>
        </w:rPr>
      </w:pPr>
    </w:p>
    <w:p w:rsidR="00B951D3" w:rsidRPr="00431D9A" w:rsidRDefault="00E444A9" w:rsidP="00431D9A">
      <w:pPr>
        <w:pStyle w:val="FootnoteText"/>
        <w:spacing w:after="0" w:line="240" w:lineRule="auto"/>
        <w:jc w:val="center"/>
        <w:rPr>
          <w:b/>
          <w:bCs/>
          <w:sz w:val="22"/>
          <w:szCs w:val="22"/>
          <w:lang w:val="ro-RO"/>
        </w:rPr>
      </w:pPr>
      <w:r w:rsidRPr="00431D9A">
        <w:rPr>
          <w:b/>
          <w:bCs/>
          <w:sz w:val="22"/>
          <w:szCs w:val="22"/>
          <w:lang w:val="ro-RO"/>
        </w:rPr>
        <w:t>CONTRACT DE  FURNIZARE</w:t>
      </w:r>
    </w:p>
    <w:p w:rsidR="00B951D3" w:rsidRPr="00592D10" w:rsidRDefault="00E444A9" w:rsidP="00431D9A">
      <w:pPr>
        <w:pStyle w:val="FootnoteText"/>
        <w:spacing w:after="0" w:line="240" w:lineRule="auto"/>
        <w:jc w:val="center"/>
        <w:rPr>
          <w:b/>
          <w:bCs/>
          <w:iCs/>
          <w:sz w:val="22"/>
          <w:szCs w:val="22"/>
          <w:lang w:val="ro-RO"/>
        </w:rPr>
      </w:pPr>
      <w:r w:rsidRPr="00592D10">
        <w:rPr>
          <w:b/>
          <w:bCs/>
          <w:iCs/>
          <w:sz w:val="22"/>
          <w:szCs w:val="22"/>
          <w:lang w:val="ro-RO"/>
        </w:rPr>
        <w:t xml:space="preserve">Achiziție și montaj </w:t>
      </w:r>
      <w:r w:rsidR="008E3FD3">
        <w:rPr>
          <w:b/>
          <w:bCs/>
          <w:iCs/>
          <w:sz w:val="22"/>
          <w:szCs w:val="22"/>
          <w:lang w:val="ro-RO"/>
        </w:rPr>
        <w:t>centrale termice</w:t>
      </w:r>
    </w:p>
    <w:p w:rsidR="00D83569" w:rsidRDefault="008E3FD3" w:rsidP="008E3FD3">
      <w:pPr>
        <w:pStyle w:val="FootnoteText"/>
        <w:spacing w:after="0" w:line="240" w:lineRule="auto"/>
        <w:rPr>
          <w:b/>
          <w:bCs/>
          <w:iCs/>
          <w:sz w:val="22"/>
          <w:szCs w:val="22"/>
          <w:lang w:val="ro-RO"/>
        </w:rPr>
      </w:pPr>
      <w:r>
        <w:rPr>
          <w:b/>
          <w:bCs/>
          <w:iCs/>
          <w:sz w:val="22"/>
          <w:szCs w:val="22"/>
          <w:lang w:val="ro-RO"/>
        </w:rPr>
        <w:t xml:space="preserve">                       </w:t>
      </w:r>
      <w:r w:rsidR="00D83569" w:rsidRPr="00592D10">
        <w:rPr>
          <w:b/>
          <w:bCs/>
          <w:iCs/>
          <w:sz w:val="22"/>
          <w:szCs w:val="22"/>
          <w:lang w:val="ro-RO"/>
        </w:rPr>
        <w:t xml:space="preserve">Cod CPV </w:t>
      </w:r>
      <w:r>
        <w:rPr>
          <w:b/>
          <w:bCs/>
          <w:iCs/>
          <w:sz w:val="22"/>
          <w:szCs w:val="22"/>
          <w:lang w:val="ro-RO"/>
        </w:rPr>
        <w:t>39715210-2</w:t>
      </w:r>
      <w:r w:rsidR="00D83569" w:rsidRPr="00592D10">
        <w:rPr>
          <w:b/>
          <w:bCs/>
          <w:iCs/>
          <w:sz w:val="22"/>
          <w:szCs w:val="22"/>
          <w:lang w:val="ro-RO"/>
        </w:rPr>
        <w:t xml:space="preserve"> </w:t>
      </w:r>
      <w:r>
        <w:rPr>
          <w:b/>
          <w:bCs/>
          <w:iCs/>
          <w:sz w:val="22"/>
          <w:szCs w:val="22"/>
          <w:lang w:val="ro-RO"/>
        </w:rPr>
        <w:t xml:space="preserve">  </w:t>
      </w:r>
      <w:r w:rsidR="00D83569" w:rsidRPr="00592D10">
        <w:rPr>
          <w:b/>
          <w:bCs/>
          <w:iCs/>
          <w:sz w:val="22"/>
          <w:szCs w:val="22"/>
          <w:lang w:val="ro-RO"/>
        </w:rPr>
        <w:t xml:space="preserve"> </w:t>
      </w:r>
      <w:r>
        <w:rPr>
          <w:b/>
          <w:bCs/>
          <w:iCs/>
          <w:sz w:val="22"/>
          <w:szCs w:val="22"/>
          <w:lang w:val="ro-RO"/>
        </w:rPr>
        <w:t>Echipament de încalzire centrală</w:t>
      </w:r>
      <w:r w:rsidR="00D83569" w:rsidRPr="00592D10">
        <w:rPr>
          <w:b/>
          <w:bCs/>
          <w:iCs/>
          <w:sz w:val="22"/>
          <w:szCs w:val="22"/>
          <w:lang w:val="ro-RO"/>
        </w:rPr>
        <w:t xml:space="preserve"> (Rev.2)</w:t>
      </w:r>
    </w:p>
    <w:p w:rsidR="008E3FD3" w:rsidRDefault="008E3FD3" w:rsidP="008E3FD3">
      <w:pPr>
        <w:pStyle w:val="FootnoteText"/>
        <w:spacing w:after="0" w:line="240" w:lineRule="auto"/>
        <w:rPr>
          <w:b/>
          <w:bCs/>
          <w:iCs/>
          <w:sz w:val="22"/>
          <w:szCs w:val="22"/>
          <w:lang w:val="ro-RO"/>
        </w:rPr>
      </w:pPr>
      <w:r>
        <w:rPr>
          <w:b/>
          <w:bCs/>
          <w:iCs/>
          <w:sz w:val="22"/>
          <w:szCs w:val="22"/>
          <w:lang w:val="ro-RO"/>
        </w:rPr>
        <w:t xml:space="preserve">                       </w:t>
      </w:r>
      <w:r w:rsidRPr="00592D10">
        <w:rPr>
          <w:b/>
          <w:bCs/>
          <w:iCs/>
          <w:sz w:val="22"/>
          <w:szCs w:val="22"/>
          <w:lang w:val="ro-RO"/>
        </w:rPr>
        <w:t xml:space="preserve">Cod CPV </w:t>
      </w:r>
      <w:r>
        <w:rPr>
          <w:b/>
          <w:bCs/>
          <w:iCs/>
          <w:sz w:val="22"/>
          <w:szCs w:val="22"/>
          <w:lang w:val="ro-RO"/>
        </w:rPr>
        <w:t>45331100-7</w:t>
      </w:r>
      <w:r w:rsidRPr="00592D10">
        <w:rPr>
          <w:b/>
          <w:bCs/>
          <w:iCs/>
          <w:sz w:val="22"/>
          <w:szCs w:val="22"/>
          <w:lang w:val="ro-RO"/>
        </w:rPr>
        <w:t xml:space="preserve"> </w:t>
      </w:r>
      <w:r>
        <w:rPr>
          <w:b/>
          <w:bCs/>
          <w:iCs/>
          <w:sz w:val="22"/>
          <w:szCs w:val="22"/>
          <w:lang w:val="ro-RO"/>
        </w:rPr>
        <w:t xml:space="preserve">    Lucrari de instalare de echipamente de încalzire centrală</w:t>
      </w:r>
      <w:r w:rsidRPr="00592D10">
        <w:rPr>
          <w:b/>
          <w:bCs/>
          <w:iCs/>
          <w:sz w:val="22"/>
          <w:szCs w:val="22"/>
          <w:lang w:val="ro-RO"/>
        </w:rPr>
        <w:t xml:space="preserve"> (Rev.2)</w:t>
      </w:r>
    </w:p>
    <w:p w:rsidR="008E3FD3" w:rsidRPr="00592D10" w:rsidRDefault="008E3FD3" w:rsidP="008E3FD3">
      <w:pPr>
        <w:pStyle w:val="FootnoteText"/>
        <w:spacing w:after="0" w:line="240" w:lineRule="auto"/>
        <w:rPr>
          <w:b/>
          <w:bCs/>
          <w:iCs/>
          <w:sz w:val="22"/>
          <w:szCs w:val="22"/>
          <w:lang w:val="ro-RO"/>
        </w:rPr>
      </w:pPr>
    </w:p>
    <w:p w:rsidR="00592D10" w:rsidRDefault="00E444A9" w:rsidP="008E3FD3">
      <w:pPr>
        <w:pStyle w:val="FootnoteText"/>
        <w:spacing w:after="0" w:line="240" w:lineRule="auto"/>
        <w:jc w:val="center"/>
        <w:rPr>
          <w:b/>
          <w:bCs/>
          <w:i/>
          <w:iCs/>
          <w:sz w:val="22"/>
          <w:szCs w:val="22"/>
          <w:lang w:val="it-IT"/>
        </w:rPr>
      </w:pPr>
      <w:r w:rsidRPr="00431D9A">
        <w:rPr>
          <w:b/>
          <w:bCs/>
          <w:i/>
          <w:iCs/>
          <w:sz w:val="22"/>
          <w:szCs w:val="22"/>
          <w:lang w:val="ro-RO"/>
        </w:rPr>
        <w:t>Beneficiar</w:t>
      </w:r>
      <w:r w:rsidRPr="00F50993">
        <w:rPr>
          <w:b/>
          <w:bCs/>
          <w:i/>
          <w:iCs/>
          <w:sz w:val="22"/>
          <w:szCs w:val="22"/>
          <w:lang w:val="ro-RO"/>
        </w:rPr>
        <w:t>:</w:t>
      </w:r>
      <w:r w:rsidRPr="00431D9A">
        <w:rPr>
          <w:b/>
          <w:bCs/>
          <w:i/>
          <w:iCs/>
          <w:sz w:val="22"/>
          <w:szCs w:val="22"/>
          <w:lang w:val="it-IT"/>
        </w:rPr>
        <w:t xml:space="preserve"> </w:t>
      </w:r>
      <w:r w:rsidR="008E3FD3">
        <w:rPr>
          <w:b/>
          <w:bCs/>
          <w:i/>
          <w:iCs/>
          <w:sz w:val="22"/>
          <w:szCs w:val="22"/>
          <w:lang w:val="it-IT"/>
        </w:rPr>
        <w:t>C.R.T.F. Brebu-C.S.C. “</w:t>
      </w:r>
      <w:r w:rsidR="004F3EE9">
        <w:rPr>
          <w:b/>
          <w:bCs/>
          <w:i/>
          <w:iCs/>
          <w:sz w:val="22"/>
          <w:szCs w:val="22"/>
          <w:lang w:val="it-IT"/>
        </w:rPr>
        <w:t>S</w:t>
      </w:r>
      <w:r w:rsidR="008E3FD3">
        <w:rPr>
          <w:b/>
          <w:bCs/>
          <w:i/>
          <w:iCs/>
          <w:sz w:val="22"/>
          <w:szCs w:val="22"/>
          <w:lang w:val="it-IT"/>
        </w:rPr>
        <w:t>f. Filo</w:t>
      </w:r>
      <w:r w:rsidR="004F3EE9">
        <w:rPr>
          <w:b/>
          <w:bCs/>
          <w:i/>
          <w:iCs/>
          <w:sz w:val="22"/>
          <w:szCs w:val="22"/>
          <w:lang w:val="it-IT"/>
        </w:rPr>
        <w:t xml:space="preserve">fteia </w:t>
      </w:r>
      <w:r w:rsidR="008E3FD3">
        <w:rPr>
          <w:b/>
          <w:bCs/>
          <w:i/>
          <w:iCs/>
          <w:sz w:val="22"/>
          <w:szCs w:val="22"/>
          <w:lang w:val="it-IT"/>
        </w:rPr>
        <w:t xml:space="preserve"> Campina”-com. Brebu, sat Brebu, str. Mănăstirii, nr.988 </w:t>
      </w:r>
    </w:p>
    <w:p w:rsidR="00592D10" w:rsidRDefault="00592D10" w:rsidP="00431D9A">
      <w:pPr>
        <w:spacing w:line="240" w:lineRule="auto"/>
        <w:jc w:val="both"/>
        <w:rPr>
          <w:b/>
          <w:bCs/>
          <w:sz w:val="22"/>
          <w:szCs w:val="22"/>
          <w:lang w:val="it-IT"/>
        </w:rPr>
      </w:pPr>
    </w:p>
    <w:p w:rsidR="00B951D3" w:rsidRPr="00431D9A" w:rsidRDefault="00E444A9" w:rsidP="00431D9A">
      <w:pPr>
        <w:spacing w:line="240" w:lineRule="auto"/>
        <w:jc w:val="both"/>
        <w:rPr>
          <w:sz w:val="22"/>
          <w:szCs w:val="22"/>
        </w:rPr>
      </w:pPr>
      <w:r w:rsidRPr="00431D9A">
        <w:rPr>
          <w:b/>
          <w:bCs/>
          <w:sz w:val="22"/>
          <w:szCs w:val="22"/>
        </w:rPr>
        <w:t xml:space="preserve">         </w:t>
      </w:r>
      <w:r w:rsidRPr="00431D9A">
        <w:rPr>
          <w:sz w:val="22"/>
          <w:szCs w:val="22"/>
        </w:rPr>
        <w:t xml:space="preserve">In temeiul dispozitiilor Legii nr.98/2016 privind achizitiile publice, s-a încheiat prezentul contract de furnizare de produse, </w:t>
      </w:r>
      <w:r w:rsidRPr="00431D9A">
        <w:rPr>
          <w:b/>
          <w:bCs/>
          <w:sz w:val="22"/>
          <w:szCs w:val="22"/>
        </w:rPr>
        <w:t>intre</w:t>
      </w:r>
      <w:r w:rsidRPr="00431D9A">
        <w:rPr>
          <w:sz w:val="22"/>
          <w:szCs w:val="22"/>
        </w:rPr>
        <w:t>:</w:t>
      </w:r>
    </w:p>
    <w:p w:rsidR="00431D9A" w:rsidRDefault="00E444A9" w:rsidP="00431D9A">
      <w:pPr>
        <w:numPr>
          <w:ilvl w:val="1"/>
          <w:numId w:val="3"/>
        </w:numPr>
        <w:spacing w:line="240" w:lineRule="auto"/>
        <w:jc w:val="both"/>
        <w:rPr>
          <w:b/>
          <w:bCs/>
          <w:sz w:val="22"/>
          <w:szCs w:val="22"/>
        </w:rPr>
      </w:pPr>
      <w:r w:rsidRPr="00431D9A">
        <w:rPr>
          <w:b/>
          <w:bCs/>
          <w:sz w:val="22"/>
          <w:szCs w:val="22"/>
        </w:rPr>
        <w:t xml:space="preserve">Direcţia Generală de Asistenţă Socială şi Protecţia Copilului Prahova </w:t>
      </w:r>
      <w:r w:rsidRPr="00431D9A">
        <w:rPr>
          <w:sz w:val="22"/>
          <w:szCs w:val="22"/>
        </w:rPr>
        <w:t xml:space="preserve">cu sediul în Ploieşti, Şoseaua Vestului, nr.14–16, </w:t>
      </w:r>
      <w:r w:rsidRPr="00431D9A">
        <w:rPr>
          <w:rFonts w:eastAsia="MS Mincho"/>
          <w:sz w:val="22"/>
          <w:szCs w:val="22"/>
        </w:rPr>
        <w:t xml:space="preserve">jud. Prahova , cod poştal 100298, </w:t>
      </w:r>
      <w:r w:rsidRPr="00431D9A">
        <w:rPr>
          <w:sz w:val="22"/>
          <w:szCs w:val="22"/>
        </w:rPr>
        <w:t xml:space="preserve">telefon / fax : 0244 - 586100, 511400, Cod fiscal nr. 9770267, având contul IBAN nr.RO 81TREZ 5215010XXX009263 deschis la Trezoreria Ploieşti, reprezentată prin </w:t>
      </w:r>
      <w:r w:rsidRPr="00431D9A">
        <w:rPr>
          <w:b/>
          <w:bCs/>
          <w:sz w:val="22"/>
          <w:szCs w:val="22"/>
        </w:rPr>
        <w:t>Director Executiv Călin Viorel</w:t>
      </w:r>
      <w:r w:rsidRPr="00431D9A">
        <w:rPr>
          <w:sz w:val="22"/>
          <w:szCs w:val="22"/>
        </w:rPr>
        <w:t xml:space="preserve">, în calitate de </w:t>
      </w:r>
      <w:r w:rsidRPr="00431D9A">
        <w:rPr>
          <w:b/>
          <w:bCs/>
          <w:sz w:val="22"/>
          <w:szCs w:val="22"/>
        </w:rPr>
        <w:t>achizitor</w:t>
      </w:r>
      <w:r w:rsidRPr="00431D9A">
        <w:rPr>
          <w:sz w:val="22"/>
          <w:szCs w:val="22"/>
        </w:rPr>
        <w:t>,</w:t>
      </w:r>
    </w:p>
    <w:p w:rsidR="00B951D3" w:rsidRPr="00431D9A" w:rsidRDefault="00E444A9" w:rsidP="00431D9A">
      <w:pPr>
        <w:spacing w:line="240" w:lineRule="auto"/>
        <w:ind w:left="405"/>
        <w:jc w:val="both"/>
        <w:rPr>
          <w:b/>
          <w:bCs/>
          <w:sz w:val="22"/>
          <w:szCs w:val="22"/>
        </w:rPr>
      </w:pPr>
      <w:r w:rsidRPr="00431D9A">
        <w:rPr>
          <w:b/>
          <w:bCs/>
          <w:sz w:val="22"/>
          <w:szCs w:val="22"/>
        </w:rPr>
        <w:t xml:space="preserve">şi </w:t>
      </w:r>
    </w:p>
    <w:p w:rsidR="00B951D3" w:rsidRPr="00D83569" w:rsidRDefault="00E444A9" w:rsidP="00431D9A">
      <w:pPr>
        <w:pStyle w:val="DefaultText"/>
        <w:numPr>
          <w:ilvl w:val="1"/>
          <w:numId w:val="3"/>
        </w:numPr>
        <w:spacing w:line="240" w:lineRule="auto"/>
        <w:jc w:val="both"/>
        <w:rPr>
          <w:sz w:val="22"/>
          <w:szCs w:val="22"/>
          <w:lang w:val="ro-RO"/>
        </w:rPr>
      </w:pPr>
      <w:r w:rsidRPr="00760E05">
        <w:rPr>
          <w:b/>
          <w:bCs/>
          <w:sz w:val="22"/>
          <w:szCs w:val="22"/>
          <w:lang w:val="ro-RO"/>
        </w:rPr>
        <w:t xml:space="preserve">S.C. </w:t>
      </w:r>
      <w:r w:rsidR="008E3FD3">
        <w:rPr>
          <w:b/>
          <w:bCs/>
          <w:sz w:val="22"/>
          <w:szCs w:val="22"/>
          <w:lang w:val="ro-RO"/>
        </w:rPr>
        <w:t>.............................................</w:t>
      </w:r>
      <w:r w:rsidR="0045354E">
        <w:rPr>
          <w:b/>
          <w:bCs/>
          <w:sz w:val="22"/>
          <w:szCs w:val="22"/>
          <w:lang w:val="ro-RO"/>
        </w:rPr>
        <w:t xml:space="preserve"> </w:t>
      </w:r>
      <w:r w:rsidRPr="00760E05">
        <w:rPr>
          <w:b/>
          <w:bCs/>
          <w:sz w:val="22"/>
          <w:szCs w:val="22"/>
          <w:lang w:val="ro-RO"/>
        </w:rPr>
        <w:t>S.R.L.</w:t>
      </w:r>
      <w:r w:rsidRPr="00760E05">
        <w:rPr>
          <w:sz w:val="22"/>
          <w:szCs w:val="22"/>
          <w:lang w:val="ro-RO"/>
        </w:rPr>
        <w:t xml:space="preserve">, cu sediul în </w:t>
      </w:r>
      <w:r w:rsidR="008E3FD3">
        <w:rPr>
          <w:sz w:val="22"/>
          <w:szCs w:val="22"/>
          <w:lang w:val="ro-RO"/>
        </w:rPr>
        <w:t>...................</w:t>
      </w:r>
      <w:r w:rsidR="00D83569">
        <w:rPr>
          <w:sz w:val="22"/>
          <w:szCs w:val="22"/>
          <w:lang w:val="ro-RO"/>
        </w:rPr>
        <w:t xml:space="preserve">,  </w:t>
      </w:r>
      <w:r w:rsidR="008E3FD3">
        <w:rPr>
          <w:sz w:val="22"/>
          <w:szCs w:val="22"/>
          <w:lang w:val="ro-RO"/>
        </w:rPr>
        <w:t>..........</w:t>
      </w:r>
      <w:r w:rsidRPr="00D83569">
        <w:rPr>
          <w:sz w:val="22"/>
          <w:szCs w:val="22"/>
          <w:lang w:val="ro-RO"/>
        </w:rPr>
        <w:t xml:space="preserve">, nr. </w:t>
      </w:r>
      <w:r w:rsidR="008E3FD3">
        <w:rPr>
          <w:sz w:val="22"/>
          <w:szCs w:val="22"/>
          <w:lang w:val="ro-RO"/>
        </w:rPr>
        <w:t>........</w:t>
      </w:r>
      <w:r w:rsidRPr="00D83569">
        <w:rPr>
          <w:sz w:val="22"/>
          <w:szCs w:val="22"/>
          <w:lang w:val="ro-RO"/>
        </w:rPr>
        <w:t xml:space="preserve"> telefon</w:t>
      </w:r>
      <w:r w:rsidR="00760E05" w:rsidRPr="00D83569">
        <w:rPr>
          <w:sz w:val="22"/>
          <w:szCs w:val="22"/>
          <w:lang w:val="ro-RO"/>
        </w:rPr>
        <w:t>/fax</w:t>
      </w:r>
      <w:r w:rsidRPr="00D83569">
        <w:rPr>
          <w:sz w:val="22"/>
          <w:szCs w:val="22"/>
          <w:lang w:val="ro-RO"/>
        </w:rPr>
        <w:t>:</w:t>
      </w:r>
      <w:r w:rsidR="00760E05" w:rsidRPr="00D83569">
        <w:rPr>
          <w:sz w:val="22"/>
          <w:szCs w:val="22"/>
          <w:lang w:val="ro-RO"/>
        </w:rPr>
        <w:t xml:space="preserve"> </w:t>
      </w:r>
      <w:r w:rsidR="008E3FD3">
        <w:rPr>
          <w:sz w:val="22"/>
          <w:szCs w:val="22"/>
          <w:lang w:val="ro-RO"/>
        </w:rPr>
        <w:t>...........</w:t>
      </w:r>
      <w:r w:rsidRPr="00D83569">
        <w:rPr>
          <w:sz w:val="22"/>
          <w:szCs w:val="22"/>
          <w:lang w:val="ro-RO"/>
        </w:rPr>
        <w:t>,</w:t>
      </w:r>
      <w:r w:rsidR="00760E05" w:rsidRPr="00D83569">
        <w:rPr>
          <w:sz w:val="22"/>
          <w:szCs w:val="22"/>
          <w:lang w:val="ro-RO"/>
        </w:rPr>
        <w:t xml:space="preserve"> </w:t>
      </w:r>
      <w:r w:rsidRPr="00D83569">
        <w:rPr>
          <w:sz w:val="22"/>
          <w:szCs w:val="22"/>
          <w:lang w:val="ro-RO"/>
        </w:rPr>
        <w:t>Cod fiscal RO</w:t>
      </w:r>
      <w:r w:rsidR="00D83569">
        <w:rPr>
          <w:sz w:val="22"/>
          <w:szCs w:val="22"/>
          <w:lang w:val="ro-RO"/>
        </w:rPr>
        <w:t xml:space="preserve"> </w:t>
      </w:r>
      <w:r w:rsidR="008E3FD3">
        <w:rPr>
          <w:sz w:val="22"/>
          <w:szCs w:val="22"/>
          <w:lang w:val="ro-RO"/>
        </w:rPr>
        <w:t>..................</w:t>
      </w:r>
      <w:r w:rsidRPr="00D83569">
        <w:rPr>
          <w:sz w:val="22"/>
          <w:szCs w:val="22"/>
          <w:lang w:val="ro-RO"/>
        </w:rPr>
        <w:t xml:space="preserve">, nr. de </w:t>
      </w:r>
      <w:r w:rsidR="00760E05">
        <w:rPr>
          <w:sz w:val="22"/>
          <w:szCs w:val="22"/>
          <w:lang w:val="ro-RO"/>
        </w:rPr>
        <w:t>î</w:t>
      </w:r>
      <w:r w:rsidRPr="00D83569">
        <w:rPr>
          <w:sz w:val="22"/>
          <w:szCs w:val="22"/>
          <w:lang w:val="ro-RO"/>
        </w:rPr>
        <w:t xml:space="preserve">nregistrare la Oficiul Registrului Comertului </w:t>
      </w:r>
      <w:r w:rsidR="008E3FD3">
        <w:rPr>
          <w:color w:val="auto"/>
          <w:sz w:val="22"/>
          <w:szCs w:val="22"/>
          <w:lang w:val="ro-RO"/>
        </w:rPr>
        <w:t>..........................</w:t>
      </w:r>
      <w:r w:rsidRPr="00D83569">
        <w:rPr>
          <w:sz w:val="22"/>
          <w:szCs w:val="22"/>
          <w:lang w:val="ro-RO"/>
        </w:rPr>
        <w:t xml:space="preserve">, cont </w:t>
      </w:r>
      <w:r w:rsidR="008E3FD3">
        <w:rPr>
          <w:color w:val="auto"/>
          <w:sz w:val="22"/>
          <w:szCs w:val="22"/>
          <w:lang w:val="ro-RO"/>
        </w:rPr>
        <w:t>...................</w:t>
      </w:r>
      <w:r w:rsidRPr="009336EF">
        <w:rPr>
          <w:color w:val="auto"/>
          <w:sz w:val="22"/>
          <w:szCs w:val="22"/>
          <w:lang w:val="ro-RO"/>
        </w:rPr>
        <w:t xml:space="preserve">, </w:t>
      </w:r>
      <w:r w:rsidRPr="00D83569">
        <w:rPr>
          <w:sz w:val="22"/>
          <w:szCs w:val="22"/>
          <w:lang w:val="ro-RO"/>
        </w:rPr>
        <w:t xml:space="preserve">deschis la Trezoreria </w:t>
      </w:r>
      <w:r w:rsidR="008E3FD3">
        <w:rPr>
          <w:sz w:val="22"/>
          <w:szCs w:val="22"/>
          <w:lang w:val="ro-RO"/>
        </w:rPr>
        <w:t>................</w:t>
      </w:r>
      <w:r w:rsidRPr="00D83569">
        <w:rPr>
          <w:sz w:val="22"/>
          <w:szCs w:val="22"/>
          <w:lang w:val="ro-RO"/>
        </w:rPr>
        <w:t xml:space="preserve"> reprezentata prin</w:t>
      </w:r>
      <w:r w:rsidR="00025718">
        <w:rPr>
          <w:color w:val="FF0000"/>
          <w:sz w:val="22"/>
          <w:szCs w:val="22"/>
          <w:lang w:val="ro-RO"/>
        </w:rPr>
        <w:t xml:space="preserve"> </w:t>
      </w:r>
      <w:r w:rsidR="008E3FD3">
        <w:rPr>
          <w:b/>
          <w:color w:val="auto"/>
          <w:sz w:val="22"/>
          <w:szCs w:val="22"/>
          <w:lang w:val="ro-RO"/>
        </w:rPr>
        <w:t>......................</w:t>
      </w:r>
      <w:r w:rsidRPr="00D83569">
        <w:rPr>
          <w:sz w:val="22"/>
          <w:szCs w:val="22"/>
          <w:lang w:val="ro-RO"/>
        </w:rPr>
        <w:t xml:space="preserve">, în calitate de </w:t>
      </w:r>
      <w:r w:rsidRPr="00D83569">
        <w:rPr>
          <w:b/>
          <w:bCs/>
          <w:sz w:val="22"/>
          <w:szCs w:val="22"/>
          <w:lang w:val="ro-RO"/>
        </w:rPr>
        <w:t>furnizor</w:t>
      </w:r>
      <w:r w:rsidRPr="00D83569">
        <w:rPr>
          <w:sz w:val="22"/>
          <w:szCs w:val="22"/>
          <w:lang w:val="ro-RO"/>
        </w:rPr>
        <w:t xml:space="preserve"> pe de alta parte.</w:t>
      </w:r>
    </w:p>
    <w:p w:rsidR="00B951D3" w:rsidRPr="00F50993" w:rsidRDefault="00E444A9" w:rsidP="00431D9A">
      <w:pPr>
        <w:pStyle w:val="DefaultText"/>
        <w:spacing w:line="240" w:lineRule="auto"/>
        <w:jc w:val="both"/>
        <w:rPr>
          <w:b/>
          <w:bCs/>
          <w:i/>
          <w:iCs/>
          <w:sz w:val="22"/>
          <w:szCs w:val="22"/>
          <w:lang w:val="ro-RO"/>
        </w:rPr>
      </w:pPr>
      <w:r w:rsidRPr="00F50993">
        <w:rPr>
          <w:b/>
          <w:bCs/>
          <w:i/>
          <w:iCs/>
          <w:sz w:val="22"/>
          <w:szCs w:val="22"/>
          <w:lang w:val="ro-RO"/>
        </w:rPr>
        <w:t xml:space="preserve">2. Definiţii </w:t>
      </w:r>
    </w:p>
    <w:p w:rsidR="00B951D3" w:rsidRPr="00F50993" w:rsidRDefault="00E444A9" w:rsidP="004F243C">
      <w:pPr>
        <w:pStyle w:val="DefaultText"/>
        <w:spacing w:after="0" w:line="240" w:lineRule="auto"/>
        <w:jc w:val="both"/>
        <w:rPr>
          <w:sz w:val="22"/>
          <w:szCs w:val="22"/>
          <w:lang w:val="ro-RO"/>
        </w:rPr>
      </w:pPr>
      <w:r w:rsidRPr="00F50993">
        <w:rPr>
          <w:sz w:val="22"/>
          <w:szCs w:val="22"/>
          <w:lang w:val="ro-RO"/>
        </w:rPr>
        <w:t>2.1 - În prezentul contract următorii termeni vor fi interpretaţi astfel:</w:t>
      </w:r>
    </w:p>
    <w:p w:rsidR="00431D9A" w:rsidRPr="00F50993" w:rsidRDefault="00E444A9" w:rsidP="004F243C">
      <w:pPr>
        <w:pStyle w:val="DefaultText"/>
        <w:spacing w:after="0" w:line="240" w:lineRule="auto"/>
        <w:jc w:val="both"/>
        <w:rPr>
          <w:sz w:val="22"/>
          <w:szCs w:val="22"/>
          <w:lang w:val="ro-RO"/>
        </w:rPr>
      </w:pPr>
      <w:r w:rsidRPr="00F50993">
        <w:rPr>
          <w:sz w:val="22"/>
          <w:szCs w:val="22"/>
          <w:lang w:val="ro-RO"/>
        </w:rPr>
        <w:t>a)</w:t>
      </w:r>
      <w:r w:rsidRPr="00F50993">
        <w:rPr>
          <w:b/>
          <w:bCs/>
          <w:i/>
          <w:iCs/>
          <w:sz w:val="22"/>
          <w:szCs w:val="22"/>
          <w:lang w:val="ro-RO"/>
        </w:rPr>
        <w:t xml:space="preserve"> Contract</w:t>
      </w:r>
      <w:r w:rsidRPr="00F50993">
        <w:rPr>
          <w:b/>
          <w:bCs/>
          <w:sz w:val="22"/>
          <w:szCs w:val="22"/>
          <w:lang w:val="ro-RO"/>
        </w:rPr>
        <w:t xml:space="preserve"> </w:t>
      </w:r>
      <w:r w:rsidRPr="00F50993">
        <w:rPr>
          <w:sz w:val="22"/>
          <w:szCs w:val="22"/>
          <w:lang w:val="ro-RO"/>
        </w:rPr>
        <w:t>- prezentul contract şi toate anexele sale;</w:t>
      </w:r>
    </w:p>
    <w:p w:rsidR="00B951D3" w:rsidRPr="00F50993" w:rsidRDefault="00E444A9" w:rsidP="004F243C">
      <w:pPr>
        <w:pStyle w:val="DefaultText"/>
        <w:spacing w:after="0" w:line="240" w:lineRule="auto"/>
        <w:jc w:val="both"/>
        <w:rPr>
          <w:sz w:val="22"/>
          <w:szCs w:val="22"/>
          <w:lang w:val="ro-RO"/>
        </w:rPr>
      </w:pPr>
      <w:r w:rsidRPr="00F50993">
        <w:rPr>
          <w:sz w:val="22"/>
          <w:szCs w:val="22"/>
          <w:lang w:val="ro-RO"/>
        </w:rPr>
        <w:t xml:space="preserve">b) </w:t>
      </w:r>
      <w:r w:rsidRPr="00F50993">
        <w:rPr>
          <w:b/>
          <w:bCs/>
          <w:i/>
          <w:iCs/>
          <w:sz w:val="22"/>
          <w:szCs w:val="22"/>
          <w:lang w:val="ro-RO"/>
        </w:rPr>
        <w:t>achizitor şi furnizor</w:t>
      </w:r>
      <w:r w:rsidRPr="00F50993">
        <w:rPr>
          <w:sz w:val="22"/>
          <w:szCs w:val="22"/>
          <w:lang w:val="ro-RO"/>
        </w:rPr>
        <w:t xml:space="preserve"> - părţile contractante, aşa cum sunt acestea numite în prezentul contract;</w:t>
      </w:r>
    </w:p>
    <w:p w:rsidR="00B951D3" w:rsidRPr="00F50993" w:rsidRDefault="00E444A9" w:rsidP="004F243C">
      <w:pPr>
        <w:pStyle w:val="DefaultText"/>
        <w:spacing w:after="0" w:line="240" w:lineRule="auto"/>
        <w:jc w:val="both"/>
        <w:rPr>
          <w:sz w:val="22"/>
          <w:szCs w:val="22"/>
          <w:lang w:val="ro-RO"/>
        </w:rPr>
      </w:pPr>
      <w:r w:rsidRPr="00F50993">
        <w:rPr>
          <w:sz w:val="22"/>
          <w:szCs w:val="22"/>
          <w:lang w:val="ro-RO"/>
        </w:rPr>
        <w:t>c)</w:t>
      </w:r>
      <w:r w:rsidRPr="00F50993">
        <w:rPr>
          <w:b/>
          <w:bCs/>
          <w:i/>
          <w:iCs/>
          <w:sz w:val="22"/>
          <w:szCs w:val="22"/>
          <w:lang w:val="ro-RO"/>
        </w:rPr>
        <w:t xml:space="preserve"> preţul contractului</w:t>
      </w:r>
      <w:r w:rsidRPr="00F50993">
        <w:rPr>
          <w:b/>
          <w:bCs/>
          <w:sz w:val="22"/>
          <w:szCs w:val="22"/>
          <w:lang w:val="ro-RO"/>
        </w:rPr>
        <w:t xml:space="preserve"> - </w:t>
      </w:r>
      <w:r w:rsidRPr="00F50993">
        <w:rPr>
          <w:sz w:val="22"/>
          <w:szCs w:val="22"/>
          <w:lang w:val="ro-RO"/>
        </w:rPr>
        <w:t>preţul plătibil prestatorului de către achizitor, în baza contractului, pentru îndeplinirea integrală şi corespunzătoare a tuturor obligaţiilor asumate prin contract;</w:t>
      </w:r>
    </w:p>
    <w:p w:rsidR="00B951D3" w:rsidRPr="00F50993" w:rsidRDefault="00E444A9" w:rsidP="004F243C">
      <w:pPr>
        <w:pStyle w:val="DefaultText"/>
        <w:spacing w:after="0" w:line="240" w:lineRule="auto"/>
        <w:jc w:val="both"/>
        <w:rPr>
          <w:sz w:val="22"/>
          <w:szCs w:val="22"/>
          <w:lang w:val="ro-RO"/>
        </w:rPr>
      </w:pPr>
      <w:r w:rsidRPr="00F50993">
        <w:rPr>
          <w:sz w:val="22"/>
          <w:szCs w:val="22"/>
          <w:lang w:val="ro-RO"/>
        </w:rPr>
        <w:t xml:space="preserve">d) </w:t>
      </w:r>
      <w:r w:rsidRPr="00F50993">
        <w:rPr>
          <w:b/>
          <w:bCs/>
          <w:i/>
          <w:iCs/>
          <w:sz w:val="22"/>
          <w:szCs w:val="22"/>
          <w:lang w:val="ro-RO"/>
        </w:rPr>
        <w:t>produse</w:t>
      </w:r>
      <w:r w:rsidRPr="00F50993">
        <w:rPr>
          <w:sz w:val="22"/>
          <w:szCs w:val="22"/>
          <w:lang w:val="ro-RO"/>
        </w:rPr>
        <w:t xml:space="preserve"> - echipamentele, maşinile, utilajele, piesele de schimb şi orice alte bunuri cuprinse în anexa/anexele la prezentul contract şi pe care </w:t>
      </w:r>
      <w:r w:rsidR="00867308" w:rsidRPr="00F50993">
        <w:rPr>
          <w:sz w:val="22"/>
          <w:szCs w:val="22"/>
          <w:lang w:val="ro-RO"/>
        </w:rPr>
        <w:t xml:space="preserve">furizorul </w:t>
      </w:r>
      <w:r w:rsidRPr="00F50993">
        <w:rPr>
          <w:sz w:val="22"/>
          <w:szCs w:val="22"/>
          <w:lang w:val="ro-RO"/>
        </w:rPr>
        <w:t>are obligaţia de a le furniza, instala și pune în funcțiune conform contractului;</w:t>
      </w:r>
    </w:p>
    <w:p w:rsidR="00B951D3" w:rsidRPr="00F50993" w:rsidRDefault="00E444A9" w:rsidP="004F243C">
      <w:pPr>
        <w:pStyle w:val="DefaultText"/>
        <w:spacing w:after="0" w:line="240" w:lineRule="auto"/>
        <w:jc w:val="both"/>
        <w:rPr>
          <w:sz w:val="22"/>
          <w:szCs w:val="22"/>
          <w:lang w:val="ro-RO"/>
        </w:rPr>
      </w:pPr>
      <w:r w:rsidRPr="00F50993">
        <w:rPr>
          <w:sz w:val="22"/>
          <w:szCs w:val="22"/>
          <w:lang w:val="ro-RO"/>
        </w:rPr>
        <w:t xml:space="preserve">e) </w:t>
      </w:r>
      <w:r w:rsidRPr="00F50993">
        <w:rPr>
          <w:b/>
          <w:bCs/>
          <w:i/>
          <w:iCs/>
          <w:sz w:val="22"/>
          <w:szCs w:val="22"/>
          <w:lang w:val="ro-RO"/>
        </w:rPr>
        <w:t>forţa majoră</w:t>
      </w:r>
      <w:r w:rsidRPr="00F50993">
        <w:rPr>
          <w:i/>
          <w:iCs/>
          <w:sz w:val="22"/>
          <w:szCs w:val="22"/>
          <w:lang w:val="ro-RO"/>
        </w:rPr>
        <w:t xml:space="preserve"> </w:t>
      </w:r>
      <w:r w:rsidRPr="00F50993">
        <w:rPr>
          <w:sz w:val="22"/>
          <w:szCs w:val="22"/>
          <w:lang w:val="ro-RO"/>
        </w:rPr>
        <w:t>-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w:t>
      </w:r>
      <w:r w:rsidR="004F243C" w:rsidRPr="00F50993">
        <w:rPr>
          <w:sz w:val="22"/>
          <w:szCs w:val="22"/>
          <w:lang w:val="ro-RO"/>
        </w:rPr>
        <w:t xml:space="preserve">tre </w:t>
      </w:r>
      <w:r w:rsidRPr="00F50993">
        <w:rPr>
          <w:sz w:val="22"/>
          <w:szCs w:val="22"/>
          <w:lang w:val="ro-RO"/>
        </w:rPr>
        <w:t>părţi;</w:t>
      </w:r>
    </w:p>
    <w:p w:rsidR="00B951D3" w:rsidRPr="00431D9A" w:rsidRDefault="00E444A9" w:rsidP="004F243C">
      <w:pPr>
        <w:pStyle w:val="DefaultText1"/>
        <w:tabs>
          <w:tab w:val="left" w:pos="360"/>
        </w:tabs>
        <w:spacing w:after="0" w:line="240" w:lineRule="auto"/>
        <w:jc w:val="both"/>
        <w:rPr>
          <w:sz w:val="22"/>
          <w:szCs w:val="22"/>
          <w:lang w:val="ro-RO"/>
        </w:rPr>
      </w:pPr>
      <w:r w:rsidRPr="00431D9A">
        <w:rPr>
          <w:i/>
          <w:iCs/>
          <w:sz w:val="22"/>
          <w:szCs w:val="22"/>
          <w:lang w:val="ro-RO"/>
        </w:rPr>
        <w:t>f)</w:t>
      </w:r>
      <w:r w:rsidRPr="00431D9A">
        <w:rPr>
          <w:b/>
          <w:bCs/>
          <w:i/>
          <w:iCs/>
          <w:sz w:val="22"/>
          <w:szCs w:val="22"/>
          <w:lang w:val="ro-RO"/>
        </w:rPr>
        <w:t xml:space="preserve"> zi</w:t>
      </w:r>
      <w:r w:rsidRPr="00431D9A">
        <w:rPr>
          <w:b/>
          <w:bCs/>
          <w:sz w:val="22"/>
          <w:szCs w:val="22"/>
          <w:lang w:val="ro-RO"/>
        </w:rPr>
        <w:t xml:space="preserve"> </w:t>
      </w:r>
      <w:r w:rsidRPr="00431D9A">
        <w:rPr>
          <w:sz w:val="22"/>
          <w:szCs w:val="22"/>
          <w:lang w:val="ro-RO"/>
        </w:rPr>
        <w:t xml:space="preserve">- zi calendaristică; </w:t>
      </w:r>
      <w:r w:rsidRPr="00431D9A">
        <w:rPr>
          <w:b/>
          <w:bCs/>
          <w:i/>
          <w:iCs/>
          <w:sz w:val="22"/>
          <w:szCs w:val="22"/>
          <w:lang w:val="ro-RO"/>
        </w:rPr>
        <w:t>an</w:t>
      </w:r>
      <w:r w:rsidRPr="00431D9A">
        <w:rPr>
          <w:sz w:val="22"/>
          <w:szCs w:val="22"/>
          <w:lang w:val="ro-RO"/>
        </w:rPr>
        <w:t xml:space="preserve"> - 365 de zile.</w:t>
      </w:r>
    </w:p>
    <w:p w:rsidR="00431D9A" w:rsidRDefault="00431D9A" w:rsidP="004F243C">
      <w:pPr>
        <w:pStyle w:val="DefaultText"/>
        <w:spacing w:after="0" w:line="240" w:lineRule="auto"/>
        <w:jc w:val="both"/>
        <w:rPr>
          <w:b/>
          <w:bCs/>
          <w:i/>
          <w:iCs/>
          <w:sz w:val="22"/>
          <w:szCs w:val="22"/>
          <w:lang w:val="fr-FR"/>
        </w:rPr>
      </w:pPr>
    </w:p>
    <w:p w:rsidR="00431D9A" w:rsidRDefault="00E444A9" w:rsidP="00431D9A">
      <w:pPr>
        <w:pStyle w:val="DefaultText"/>
        <w:spacing w:after="0" w:line="240" w:lineRule="auto"/>
        <w:jc w:val="both"/>
        <w:rPr>
          <w:b/>
          <w:bCs/>
          <w:i/>
          <w:iCs/>
          <w:sz w:val="22"/>
          <w:szCs w:val="22"/>
          <w:lang w:val="fr-FR"/>
        </w:rPr>
      </w:pPr>
      <w:r w:rsidRPr="00431D9A">
        <w:rPr>
          <w:b/>
          <w:bCs/>
          <w:i/>
          <w:iCs/>
          <w:sz w:val="22"/>
          <w:szCs w:val="22"/>
          <w:lang w:val="fr-FR"/>
        </w:rPr>
        <w:t xml:space="preserve">3. </w:t>
      </w:r>
      <w:proofErr w:type="spellStart"/>
      <w:r w:rsidRPr="00431D9A">
        <w:rPr>
          <w:b/>
          <w:bCs/>
          <w:i/>
          <w:iCs/>
          <w:sz w:val="22"/>
          <w:szCs w:val="22"/>
          <w:lang w:val="fr-FR"/>
        </w:rPr>
        <w:t>Interpretare</w:t>
      </w:r>
      <w:proofErr w:type="spellEnd"/>
    </w:p>
    <w:p w:rsidR="00431D9A" w:rsidRDefault="00431D9A" w:rsidP="00431D9A">
      <w:pPr>
        <w:pStyle w:val="DefaultText"/>
        <w:spacing w:after="0" w:line="240" w:lineRule="auto"/>
        <w:jc w:val="both"/>
        <w:rPr>
          <w:b/>
          <w:bCs/>
          <w:i/>
          <w:iCs/>
          <w:sz w:val="22"/>
          <w:szCs w:val="22"/>
          <w:lang w:val="fr-FR"/>
        </w:rPr>
      </w:pPr>
    </w:p>
    <w:p w:rsidR="00B951D3" w:rsidRPr="00431D9A" w:rsidRDefault="00E444A9" w:rsidP="00431D9A">
      <w:pPr>
        <w:pStyle w:val="DefaultText"/>
        <w:spacing w:after="0" w:line="240" w:lineRule="auto"/>
        <w:jc w:val="both"/>
        <w:rPr>
          <w:sz w:val="22"/>
          <w:szCs w:val="22"/>
          <w:lang w:val="fr-FR"/>
        </w:rPr>
      </w:pPr>
      <w:r w:rsidRPr="00431D9A">
        <w:rPr>
          <w:sz w:val="22"/>
          <w:szCs w:val="22"/>
          <w:lang w:val="fr-FR"/>
        </w:rPr>
        <w:t xml:space="preserve">3.1 - </w:t>
      </w:r>
      <w:proofErr w:type="spellStart"/>
      <w:r w:rsidRPr="00431D9A">
        <w:rPr>
          <w:sz w:val="22"/>
          <w:szCs w:val="22"/>
          <w:lang w:val="fr-FR"/>
        </w:rPr>
        <w:t>În</w:t>
      </w:r>
      <w:proofErr w:type="spellEnd"/>
      <w:r w:rsidRPr="00431D9A">
        <w:rPr>
          <w:sz w:val="22"/>
          <w:szCs w:val="22"/>
          <w:lang w:val="fr-FR"/>
        </w:rPr>
        <w:t xml:space="preserve"> </w:t>
      </w:r>
      <w:proofErr w:type="spellStart"/>
      <w:r w:rsidRPr="00431D9A">
        <w:rPr>
          <w:sz w:val="22"/>
          <w:szCs w:val="22"/>
          <w:lang w:val="fr-FR"/>
        </w:rPr>
        <w:t>prezentul</w:t>
      </w:r>
      <w:proofErr w:type="spellEnd"/>
      <w:r w:rsidRPr="00431D9A">
        <w:rPr>
          <w:sz w:val="22"/>
          <w:szCs w:val="22"/>
          <w:lang w:val="fr-FR"/>
        </w:rPr>
        <w:t xml:space="preserve"> </w:t>
      </w:r>
      <w:proofErr w:type="spellStart"/>
      <w:r w:rsidRPr="00431D9A">
        <w:rPr>
          <w:sz w:val="22"/>
          <w:szCs w:val="22"/>
          <w:lang w:val="fr-FR"/>
        </w:rPr>
        <w:t>contract</w:t>
      </w:r>
      <w:proofErr w:type="spellEnd"/>
      <w:r w:rsidRPr="00431D9A">
        <w:rPr>
          <w:sz w:val="22"/>
          <w:szCs w:val="22"/>
          <w:lang w:val="fr-FR"/>
        </w:rPr>
        <w:t xml:space="preserve">, </w:t>
      </w:r>
      <w:proofErr w:type="spellStart"/>
      <w:r w:rsidRPr="00431D9A">
        <w:rPr>
          <w:sz w:val="22"/>
          <w:szCs w:val="22"/>
          <w:lang w:val="fr-FR"/>
        </w:rPr>
        <w:t>cu</w:t>
      </w:r>
      <w:proofErr w:type="spellEnd"/>
      <w:r w:rsidRPr="00431D9A">
        <w:rPr>
          <w:sz w:val="22"/>
          <w:szCs w:val="22"/>
          <w:lang w:val="fr-FR"/>
        </w:rPr>
        <w:t xml:space="preserve"> </w:t>
      </w:r>
      <w:proofErr w:type="spellStart"/>
      <w:r w:rsidRPr="00431D9A">
        <w:rPr>
          <w:sz w:val="22"/>
          <w:szCs w:val="22"/>
          <w:lang w:val="fr-FR"/>
        </w:rPr>
        <w:t>excepţia</w:t>
      </w:r>
      <w:proofErr w:type="spellEnd"/>
      <w:r w:rsidRPr="00431D9A">
        <w:rPr>
          <w:sz w:val="22"/>
          <w:szCs w:val="22"/>
          <w:lang w:val="fr-FR"/>
        </w:rPr>
        <w:t xml:space="preserve"> </w:t>
      </w:r>
      <w:proofErr w:type="spellStart"/>
      <w:r w:rsidRPr="00431D9A">
        <w:rPr>
          <w:sz w:val="22"/>
          <w:szCs w:val="22"/>
          <w:lang w:val="fr-FR"/>
        </w:rPr>
        <w:t>unei</w:t>
      </w:r>
      <w:proofErr w:type="spellEnd"/>
      <w:r w:rsidRPr="00431D9A">
        <w:rPr>
          <w:sz w:val="22"/>
          <w:szCs w:val="22"/>
          <w:lang w:val="fr-FR"/>
        </w:rPr>
        <w:t xml:space="preserve"> </w:t>
      </w:r>
      <w:proofErr w:type="spellStart"/>
      <w:r w:rsidRPr="00431D9A">
        <w:rPr>
          <w:sz w:val="22"/>
          <w:szCs w:val="22"/>
          <w:lang w:val="fr-FR"/>
        </w:rPr>
        <w:t>prevederi</w:t>
      </w:r>
      <w:proofErr w:type="spellEnd"/>
      <w:r w:rsidRPr="00431D9A">
        <w:rPr>
          <w:sz w:val="22"/>
          <w:szCs w:val="22"/>
          <w:lang w:val="fr-FR"/>
        </w:rPr>
        <w:t xml:space="preserve"> </w:t>
      </w:r>
      <w:proofErr w:type="spellStart"/>
      <w:r w:rsidRPr="00431D9A">
        <w:rPr>
          <w:sz w:val="22"/>
          <w:szCs w:val="22"/>
          <w:lang w:val="fr-FR"/>
        </w:rPr>
        <w:t>contrare</w:t>
      </w:r>
      <w:proofErr w:type="spellEnd"/>
      <w:r w:rsidRPr="00431D9A">
        <w:rPr>
          <w:sz w:val="22"/>
          <w:szCs w:val="22"/>
          <w:lang w:val="fr-FR"/>
        </w:rPr>
        <w:t xml:space="preserve">, </w:t>
      </w:r>
      <w:proofErr w:type="spellStart"/>
      <w:r w:rsidRPr="00431D9A">
        <w:rPr>
          <w:sz w:val="22"/>
          <w:szCs w:val="22"/>
          <w:lang w:val="fr-FR"/>
        </w:rPr>
        <w:t>cuvintele</w:t>
      </w:r>
      <w:proofErr w:type="spellEnd"/>
      <w:r w:rsidRPr="00431D9A">
        <w:rPr>
          <w:sz w:val="22"/>
          <w:szCs w:val="22"/>
          <w:lang w:val="fr-FR"/>
        </w:rPr>
        <w:t xml:space="preserve"> la forma </w:t>
      </w:r>
      <w:proofErr w:type="spellStart"/>
      <w:r w:rsidRPr="00431D9A">
        <w:rPr>
          <w:sz w:val="22"/>
          <w:szCs w:val="22"/>
          <w:lang w:val="fr-FR"/>
        </w:rPr>
        <w:t>singular</w:t>
      </w:r>
      <w:proofErr w:type="spellEnd"/>
      <w:r w:rsidRPr="00431D9A">
        <w:rPr>
          <w:sz w:val="22"/>
          <w:szCs w:val="22"/>
          <w:lang w:val="fr-FR"/>
        </w:rPr>
        <w:t xml:space="preserve"> vor </w:t>
      </w:r>
      <w:proofErr w:type="spellStart"/>
      <w:r w:rsidRPr="00431D9A">
        <w:rPr>
          <w:sz w:val="22"/>
          <w:szCs w:val="22"/>
          <w:lang w:val="fr-FR"/>
        </w:rPr>
        <w:t>include</w:t>
      </w:r>
      <w:proofErr w:type="spellEnd"/>
      <w:r w:rsidRPr="00431D9A">
        <w:rPr>
          <w:sz w:val="22"/>
          <w:szCs w:val="22"/>
          <w:lang w:val="fr-FR"/>
        </w:rPr>
        <w:t xml:space="preserve"> forma de plural </w:t>
      </w:r>
      <w:proofErr w:type="spellStart"/>
      <w:r w:rsidRPr="00431D9A">
        <w:rPr>
          <w:sz w:val="22"/>
          <w:szCs w:val="22"/>
          <w:lang w:val="fr-FR"/>
        </w:rPr>
        <w:t>şi</w:t>
      </w:r>
      <w:proofErr w:type="spellEnd"/>
      <w:r w:rsidRPr="00431D9A">
        <w:rPr>
          <w:sz w:val="22"/>
          <w:szCs w:val="22"/>
          <w:lang w:val="fr-FR"/>
        </w:rPr>
        <w:t xml:space="preserve"> vice versa, </w:t>
      </w:r>
      <w:proofErr w:type="spellStart"/>
      <w:r w:rsidRPr="00431D9A">
        <w:rPr>
          <w:sz w:val="22"/>
          <w:szCs w:val="22"/>
          <w:lang w:val="fr-FR"/>
        </w:rPr>
        <w:t>acolo</w:t>
      </w:r>
      <w:proofErr w:type="spellEnd"/>
      <w:r w:rsidRPr="00431D9A">
        <w:rPr>
          <w:sz w:val="22"/>
          <w:szCs w:val="22"/>
          <w:lang w:val="fr-FR"/>
        </w:rPr>
        <w:t xml:space="preserve"> </w:t>
      </w:r>
      <w:proofErr w:type="spellStart"/>
      <w:r w:rsidRPr="00431D9A">
        <w:rPr>
          <w:sz w:val="22"/>
          <w:szCs w:val="22"/>
          <w:lang w:val="fr-FR"/>
        </w:rPr>
        <w:t>unde</w:t>
      </w:r>
      <w:proofErr w:type="spellEnd"/>
      <w:r w:rsidRPr="00431D9A">
        <w:rPr>
          <w:sz w:val="22"/>
          <w:szCs w:val="22"/>
          <w:lang w:val="fr-FR"/>
        </w:rPr>
        <w:t xml:space="preserve"> </w:t>
      </w:r>
      <w:proofErr w:type="spellStart"/>
      <w:r w:rsidRPr="00431D9A">
        <w:rPr>
          <w:sz w:val="22"/>
          <w:szCs w:val="22"/>
          <w:lang w:val="fr-FR"/>
        </w:rPr>
        <w:t>acest</w:t>
      </w:r>
      <w:proofErr w:type="spellEnd"/>
      <w:r w:rsidRPr="00431D9A">
        <w:rPr>
          <w:sz w:val="22"/>
          <w:szCs w:val="22"/>
          <w:lang w:val="fr-FR"/>
        </w:rPr>
        <w:t xml:space="preserve"> </w:t>
      </w:r>
      <w:proofErr w:type="spellStart"/>
      <w:r w:rsidRPr="00431D9A">
        <w:rPr>
          <w:sz w:val="22"/>
          <w:szCs w:val="22"/>
          <w:lang w:val="fr-FR"/>
        </w:rPr>
        <w:t>lucru</w:t>
      </w:r>
      <w:proofErr w:type="spellEnd"/>
      <w:r w:rsidRPr="00431D9A">
        <w:rPr>
          <w:sz w:val="22"/>
          <w:szCs w:val="22"/>
          <w:lang w:val="fr-FR"/>
        </w:rPr>
        <w:t xml:space="preserve"> este permis de </w:t>
      </w:r>
      <w:proofErr w:type="spellStart"/>
      <w:r w:rsidRPr="00431D9A">
        <w:rPr>
          <w:sz w:val="22"/>
          <w:szCs w:val="22"/>
          <w:lang w:val="fr-FR"/>
        </w:rPr>
        <w:t>context</w:t>
      </w:r>
      <w:proofErr w:type="spellEnd"/>
      <w:r w:rsidRPr="00431D9A">
        <w:rPr>
          <w:sz w:val="22"/>
          <w:szCs w:val="22"/>
          <w:lang w:val="fr-FR"/>
        </w:rPr>
        <w:t>.</w:t>
      </w:r>
    </w:p>
    <w:p w:rsidR="00431D9A" w:rsidRPr="004F3EE9" w:rsidRDefault="00E444A9" w:rsidP="004F3EE9">
      <w:pPr>
        <w:pStyle w:val="DefaultText"/>
        <w:spacing w:after="0" w:line="240" w:lineRule="auto"/>
        <w:jc w:val="both"/>
        <w:rPr>
          <w:sz w:val="22"/>
          <w:szCs w:val="22"/>
          <w:lang w:val="it-IT"/>
        </w:rPr>
      </w:pPr>
      <w:r w:rsidRPr="00431D9A">
        <w:rPr>
          <w:sz w:val="22"/>
          <w:szCs w:val="22"/>
          <w:lang w:val="it-IT"/>
        </w:rPr>
        <w:t>3.2 - Termenul “zi”sau “zile” sau orice referire la zile reprezintă zile calendaristice dacă nu se specifică în mod diferit.</w:t>
      </w:r>
    </w:p>
    <w:p w:rsidR="00B951D3" w:rsidRPr="00431D9A" w:rsidRDefault="00E444A9" w:rsidP="00431D9A">
      <w:pPr>
        <w:pStyle w:val="DefaultText"/>
        <w:spacing w:line="240" w:lineRule="auto"/>
        <w:jc w:val="center"/>
        <w:rPr>
          <w:b/>
          <w:bCs/>
          <w:i/>
          <w:iCs/>
          <w:sz w:val="22"/>
          <w:szCs w:val="22"/>
          <w:lang w:val="it-IT"/>
        </w:rPr>
      </w:pPr>
      <w:r w:rsidRPr="00431D9A">
        <w:rPr>
          <w:b/>
          <w:bCs/>
          <w:i/>
          <w:iCs/>
          <w:sz w:val="22"/>
          <w:szCs w:val="22"/>
          <w:lang w:val="it-IT"/>
        </w:rPr>
        <w:lastRenderedPageBreak/>
        <w:t>Clauze obligatorii</w:t>
      </w:r>
    </w:p>
    <w:p w:rsidR="00B951D3" w:rsidRPr="00431D9A" w:rsidRDefault="00E444A9" w:rsidP="00431D9A">
      <w:pPr>
        <w:pStyle w:val="DefaultText"/>
        <w:spacing w:line="240" w:lineRule="auto"/>
        <w:jc w:val="both"/>
        <w:rPr>
          <w:b/>
          <w:bCs/>
          <w:i/>
          <w:iCs/>
          <w:sz w:val="22"/>
          <w:szCs w:val="22"/>
          <w:lang w:val="it-IT"/>
        </w:rPr>
      </w:pPr>
      <w:r w:rsidRPr="00431D9A">
        <w:rPr>
          <w:b/>
          <w:bCs/>
          <w:i/>
          <w:iCs/>
          <w:sz w:val="22"/>
          <w:szCs w:val="22"/>
          <w:lang w:val="it-IT"/>
        </w:rPr>
        <w:t>4. Obiectul şi preţul contractului</w:t>
      </w:r>
    </w:p>
    <w:p w:rsidR="00893DCD" w:rsidRDefault="00E444A9" w:rsidP="008E3FD3">
      <w:pPr>
        <w:pStyle w:val="FootnoteText"/>
        <w:spacing w:after="0" w:line="240" w:lineRule="auto"/>
        <w:jc w:val="center"/>
        <w:rPr>
          <w:sz w:val="22"/>
          <w:szCs w:val="22"/>
          <w:lang w:val="it-IT"/>
        </w:rPr>
      </w:pPr>
      <w:r w:rsidRPr="00431D9A">
        <w:rPr>
          <w:sz w:val="22"/>
          <w:szCs w:val="22"/>
          <w:lang w:val="it-IT"/>
        </w:rPr>
        <w:t xml:space="preserve">4.1. - Furnizorul se obligă să asigure </w:t>
      </w:r>
      <w:r w:rsidR="00074F77">
        <w:rPr>
          <w:sz w:val="22"/>
          <w:szCs w:val="22"/>
          <w:lang w:val="it-IT"/>
        </w:rPr>
        <w:t>livrarea</w:t>
      </w:r>
      <w:r w:rsidRPr="00431D9A">
        <w:rPr>
          <w:sz w:val="22"/>
          <w:szCs w:val="22"/>
          <w:lang w:val="it-IT"/>
        </w:rPr>
        <w:t xml:space="preserve"> (transportul), montarea și punerea în funcțiune, precum și intervenția pe perioada de garanție</w:t>
      </w:r>
      <w:r w:rsidR="00D83569">
        <w:rPr>
          <w:sz w:val="22"/>
          <w:szCs w:val="22"/>
          <w:lang w:val="it-IT"/>
        </w:rPr>
        <w:t xml:space="preserve"> (</w:t>
      </w:r>
      <w:r w:rsidR="008E3FD3">
        <w:rPr>
          <w:sz w:val="22"/>
          <w:szCs w:val="22"/>
          <w:lang w:val="it-IT"/>
        </w:rPr>
        <w:t>36</w:t>
      </w:r>
      <w:r w:rsidR="00D83569">
        <w:rPr>
          <w:sz w:val="22"/>
          <w:szCs w:val="22"/>
          <w:lang w:val="it-IT"/>
        </w:rPr>
        <w:t xml:space="preserve"> de luni de la data semnării procesului-verbal de punere în funcțiu</w:t>
      </w:r>
      <w:r w:rsidR="004F243C">
        <w:rPr>
          <w:sz w:val="22"/>
          <w:szCs w:val="22"/>
          <w:lang w:val="it-IT"/>
        </w:rPr>
        <w:t>n</w:t>
      </w:r>
      <w:r w:rsidR="00D83569">
        <w:rPr>
          <w:sz w:val="22"/>
          <w:szCs w:val="22"/>
          <w:lang w:val="it-IT"/>
        </w:rPr>
        <w:t>e)</w:t>
      </w:r>
    </w:p>
    <w:p w:rsidR="004976F2" w:rsidRDefault="00893DCD" w:rsidP="00893DCD">
      <w:pPr>
        <w:pStyle w:val="FootnoteText"/>
        <w:spacing w:after="0" w:line="240" w:lineRule="auto"/>
        <w:rPr>
          <w:b/>
          <w:bCs/>
          <w:iCs/>
          <w:sz w:val="22"/>
          <w:szCs w:val="22"/>
          <w:lang w:val="ro-RO"/>
        </w:rPr>
      </w:pPr>
      <w:r>
        <w:rPr>
          <w:sz w:val="22"/>
          <w:szCs w:val="22"/>
          <w:lang w:val="it-IT"/>
        </w:rPr>
        <w:t>p</w:t>
      </w:r>
      <w:r w:rsidR="004976F2">
        <w:rPr>
          <w:sz w:val="22"/>
          <w:szCs w:val="22"/>
          <w:lang w:val="it-IT"/>
        </w:rPr>
        <w:t>entru</w:t>
      </w:r>
      <w:r w:rsidR="004976F2" w:rsidRPr="004976F2">
        <w:rPr>
          <w:sz w:val="22"/>
          <w:szCs w:val="22"/>
          <w:lang w:val="it-IT"/>
        </w:rPr>
        <w:t>:</w:t>
      </w:r>
      <w:r w:rsidR="004976F2" w:rsidRPr="004976F2">
        <w:rPr>
          <w:b/>
          <w:bCs/>
          <w:i/>
          <w:iCs/>
          <w:sz w:val="22"/>
          <w:szCs w:val="22"/>
          <w:lang w:val="ro-RO"/>
        </w:rPr>
        <w:t xml:space="preserve"> </w:t>
      </w:r>
      <w:r w:rsidR="008E3FD3">
        <w:rPr>
          <w:b/>
          <w:bCs/>
          <w:iCs/>
          <w:sz w:val="22"/>
          <w:szCs w:val="22"/>
          <w:lang w:val="ro-RO"/>
        </w:rPr>
        <w:t>Echipament de încalzire centrală</w:t>
      </w:r>
      <w:r w:rsidR="00C1491A">
        <w:rPr>
          <w:b/>
          <w:bCs/>
          <w:iCs/>
          <w:sz w:val="22"/>
          <w:szCs w:val="22"/>
          <w:lang w:val="ro-RO"/>
        </w:rPr>
        <w:t>( 3 buc. centrale  termice în condensație de 28 KW)</w:t>
      </w:r>
    </w:p>
    <w:p w:rsidR="008E3FD3" w:rsidRDefault="00893DCD" w:rsidP="00893DCD">
      <w:pPr>
        <w:pStyle w:val="FootnoteText"/>
        <w:spacing w:after="0" w:line="240" w:lineRule="auto"/>
        <w:rPr>
          <w:b/>
          <w:bCs/>
          <w:iCs/>
          <w:sz w:val="22"/>
          <w:szCs w:val="22"/>
          <w:lang w:val="ro-RO"/>
        </w:rPr>
      </w:pPr>
      <w:r>
        <w:rPr>
          <w:b/>
          <w:bCs/>
          <w:iCs/>
          <w:sz w:val="22"/>
          <w:szCs w:val="22"/>
          <w:lang w:val="ro-RO"/>
        </w:rPr>
        <w:t xml:space="preserve">             Lucrari de instalare de echipamente de încalzire centrală</w:t>
      </w:r>
    </w:p>
    <w:p w:rsidR="008E3FD3" w:rsidRDefault="008E3FD3" w:rsidP="008E3FD3">
      <w:pPr>
        <w:pStyle w:val="FootnoteText"/>
        <w:spacing w:after="0" w:line="240" w:lineRule="auto"/>
        <w:jc w:val="center"/>
        <w:rPr>
          <w:sz w:val="22"/>
          <w:szCs w:val="22"/>
          <w:lang w:val="it-IT"/>
        </w:rPr>
      </w:pPr>
    </w:p>
    <w:p w:rsidR="00B951D3" w:rsidRPr="00431D9A" w:rsidRDefault="00E444A9" w:rsidP="00431D9A">
      <w:pPr>
        <w:spacing w:line="240" w:lineRule="auto"/>
        <w:jc w:val="both"/>
        <w:rPr>
          <w:sz w:val="22"/>
          <w:szCs w:val="22"/>
          <w:lang w:val="it-IT"/>
        </w:rPr>
      </w:pPr>
      <w:r w:rsidRPr="00431D9A">
        <w:rPr>
          <w:sz w:val="22"/>
          <w:szCs w:val="22"/>
          <w:lang w:val="it-IT"/>
        </w:rPr>
        <w:t>4.2. -  Achizitorul se obligă să plătească furnizorului preţul convenit pentru îndeplinirea</w:t>
      </w:r>
      <w:r w:rsidR="00074F77">
        <w:rPr>
          <w:sz w:val="22"/>
          <w:szCs w:val="22"/>
          <w:lang w:val="it-IT"/>
        </w:rPr>
        <w:t xml:space="preserve"> obligațiilor </w:t>
      </w:r>
      <w:r w:rsidRPr="00431D9A">
        <w:rPr>
          <w:sz w:val="22"/>
          <w:szCs w:val="22"/>
          <w:lang w:val="it-IT"/>
        </w:rPr>
        <w:t xml:space="preserve"> contractu</w:t>
      </w:r>
      <w:r w:rsidR="00074F77">
        <w:rPr>
          <w:sz w:val="22"/>
          <w:szCs w:val="22"/>
          <w:lang w:val="it-IT"/>
        </w:rPr>
        <w:t>ale</w:t>
      </w:r>
      <w:r w:rsidRPr="00431D9A">
        <w:rPr>
          <w:sz w:val="22"/>
          <w:szCs w:val="22"/>
          <w:lang w:val="it-IT"/>
        </w:rPr>
        <w:t xml:space="preserve"> </w:t>
      </w:r>
      <w:r w:rsidR="00074F77">
        <w:rPr>
          <w:sz w:val="22"/>
          <w:szCs w:val="22"/>
          <w:lang w:val="it-IT"/>
        </w:rPr>
        <w:t xml:space="preserve">prevăzute </w:t>
      </w:r>
      <w:r w:rsidRPr="00431D9A">
        <w:rPr>
          <w:sz w:val="22"/>
          <w:szCs w:val="22"/>
          <w:lang w:val="it-IT"/>
        </w:rPr>
        <w:t xml:space="preserve">la articolul 4.1. din contract.                                               </w:t>
      </w:r>
    </w:p>
    <w:p w:rsidR="00B951D3" w:rsidRPr="00C1491A" w:rsidRDefault="00E444A9" w:rsidP="004F3EE9">
      <w:pPr>
        <w:jc w:val="both"/>
        <w:rPr>
          <w:sz w:val="22"/>
          <w:szCs w:val="22"/>
        </w:rPr>
      </w:pPr>
      <w:r w:rsidRPr="00431D9A">
        <w:rPr>
          <w:sz w:val="22"/>
          <w:szCs w:val="22"/>
          <w:lang w:val="it-IT"/>
        </w:rPr>
        <w:t xml:space="preserve">4.3. - Preţul convenit pentru îndeplinirea contractului, respectiv preţul produselor, plătibil furnizorului de către achizitor, </w:t>
      </w:r>
      <w:r w:rsidR="00074F77">
        <w:rPr>
          <w:sz w:val="22"/>
          <w:szCs w:val="22"/>
          <w:lang w:val="it-IT"/>
        </w:rPr>
        <w:t xml:space="preserve"> </w:t>
      </w:r>
      <w:r w:rsidRPr="00431D9A">
        <w:rPr>
          <w:sz w:val="22"/>
          <w:szCs w:val="22"/>
          <w:lang w:val="it-IT"/>
        </w:rPr>
        <w:t xml:space="preserve">este de </w:t>
      </w:r>
      <w:r w:rsidR="00F51B6C">
        <w:rPr>
          <w:b/>
          <w:bCs/>
          <w:sz w:val="22"/>
          <w:szCs w:val="22"/>
          <w:lang w:val="it-IT"/>
        </w:rPr>
        <w:t>9.074,79</w:t>
      </w:r>
      <w:r w:rsidRPr="00431D9A">
        <w:rPr>
          <w:b/>
          <w:bCs/>
          <w:sz w:val="22"/>
          <w:szCs w:val="22"/>
          <w:lang w:val="it-IT"/>
        </w:rPr>
        <w:t xml:space="preserve"> lei, fără TVA</w:t>
      </w:r>
      <w:r w:rsidR="00C1491A">
        <w:rPr>
          <w:b/>
          <w:bCs/>
          <w:sz w:val="22"/>
          <w:szCs w:val="22"/>
          <w:lang w:val="it-IT"/>
        </w:rPr>
        <w:t>,</w:t>
      </w:r>
      <w:r w:rsidR="004976F2">
        <w:rPr>
          <w:b/>
          <w:bCs/>
          <w:sz w:val="22"/>
          <w:szCs w:val="22"/>
        </w:rPr>
        <w:t xml:space="preserve"> </w:t>
      </w:r>
      <w:r w:rsidR="00C1491A" w:rsidRPr="00C1491A">
        <w:rPr>
          <w:bCs/>
          <w:sz w:val="22"/>
          <w:szCs w:val="22"/>
        </w:rPr>
        <w:t>la care se adaugă</w:t>
      </w:r>
      <w:r w:rsidR="00C1491A">
        <w:rPr>
          <w:b/>
          <w:bCs/>
          <w:sz w:val="22"/>
          <w:szCs w:val="22"/>
        </w:rPr>
        <w:t xml:space="preserve"> TVA(19%) </w:t>
      </w:r>
      <w:r w:rsidR="00F51B6C">
        <w:rPr>
          <w:b/>
          <w:bCs/>
          <w:sz w:val="22"/>
          <w:szCs w:val="22"/>
        </w:rPr>
        <w:t>1.724,21</w:t>
      </w:r>
      <w:r w:rsidR="00C1491A">
        <w:rPr>
          <w:b/>
          <w:bCs/>
          <w:sz w:val="22"/>
          <w:szCs w:val="22"/>
        </w:rPr>
        <w:t xml:space="preserve"> lei, </w:t>
      </w:r>
      <w:r w:rsidR="00EA73AA" w:rsidRPr="00C1491A">
        <w:rPr>
          <w:sz w:val="22"/>
          <w:szCs w:val="22"/>
        </w:rPr>
        <w:t>conform propunerii financiare.</w:t>
      </w:r>
    </w:p>
    <w:p w:rsidR="00B951D3" w:rsidRPr="00431D9A" w:rsidRDefault="00E444A9" w:rsidP="00431D9A">
      <w:pPr>
        <w:pStyle w:val="DefaultText2"/>
        <w:spacing w:line="240" w:lineRule="auto"/>
        <w:jc w:val="both"/>
        <w:rPr>
          <w:b/>
          <w:bCs/>
          <w:i/>
          <w:iCs/>
          <w:sz w:val="22"/>
          <w:szCs w:val="22"/>
          <w:lang w:val="it-IT"/>
        </w:rPr>
      </w:pPr>
      <w:r w:rsidRPr="00431D9A">
        <w:rPr>
          <w:b/>
          <w:bCs/>
          <w:i/>
          <w:iCs/>
          <w:sz w:val="22"/>
          <w:szCs w:val="22"/>
          <w:lang w:val="it-IT"/>
        </w:rPr>
        <w:t>5. Durata contractului</w:t>
      </w:r>
    </w:p>
    <w:p w:rsidR="00B951D3" w:rsidRPr="00431D9A" w:rsidRDefault="00E444A9" w:rsidP="00431D9A">
      <w:pPr>
        <w:spacing w:line="240" w:lineRule="auto"/>
        <w:ind w:left="-37"/>
        <w:jc w:val="both"/>
        <w:rPr>
          <w:sz w:val="22"/>
          <w:szCs w:val="22"/>
          <w:lang w:val="it-IT"/>
        </w:rPr>
      </w:pPr>
      <w:r w:rsidRPr="00431D9A">
        <w:rPr>
          <w:sz w:val="22"/>
          <w:szCs w:val="22"/>
          <w:lang w:val="it-IT"/>
        </w:rPr>
        <w:t xml:space="preserve">5.1 – Durata contractului este de </w:t>
      </w:r>
      <w:r w:rsidRPr="00431D9A">
        <w:rPr>
          <w:b/>
          <w:bCs/>
          <w:sz w:val="22"/>
          <w:szCs w:val="22"/>
          <w:lang w:val="it-IT"/>
        </w:rPr>
        <w:t>cel mult 30 de zile</w:t>
      </w:r>
      <w:r w:rsidR="00767083">
        <w:rPr>
          <w:b/>
          <w:bCs/>
          <w:sz w:val="22"/>
          <w:szCs w:val="22"/>
          <w:lang w:val="it-IT"/>
        </w:rPr>
        <w:t>,</w:t>
      </w:r>
      <w:r w:rsidRPr="00431D9A">
        <w:rPr>
          <w:sz w:val="22"/>
          <w:szCs w:val="22"/>
          <w:lang w:val="it-IT"/>
        </w:rPr>
        <w:t xml:space="preserve"> calculate de la data semnării acestuia de către ambele părți</w:t>
      </w:r>
      <w:r w:rsidR="00767083">
        <w:rPr>
          <w:sz w:val="22"/>
          <w:szCs w:val="22"/>
          <w:lang w:val="it-IT"/>
        </w:rPr>
        <w:t>, sub condiția îndeplinirii tuturor obligațiilor.</w:t>
      </w:r>
    </w:p>
    <w:p w:rsidR="00B951D3" w:rsidRPr="00431D9A" w:rsidRDefault="00E444A9" w:rsidP="00431D9A">
      <w:pPr>
        <w:pStyle w:val="DefaultText"/>
        <w:spacing w:line="240" w:lineRule="auto"/>
        <w:jc w:val="both"/>
        <w:rPr>
          <w:b/>
          <w:bCs/>
          <w:i/>
          <w:iCs/>
          <w:sz w:val="22"/>
          <w:szCs w:val="22"/>
          <w:lang w:val="it-IT"/>
        </w:rPr>
      </w:pPr>
      <w:r w:rsidRPr="00431D9A">
        <w:rPr>
          <w:b/>
          <w:bCs/>
          <w:i/>
          <w:iCs/>
          <w:sz w:val="22"/>
          <w:szCs w:val="22"/>
          <w:lang w:val="it-IT"/>
        </w:rPr>
        <w:t>6. Documentele contractului</w:t>
      </w:r>
    </w:p>
    <w:p w:rsidR="00B951D3" w:rsidRPr="00431D9A" w:rsidRDefault="00E444A9" w:rsidP="004976F2">
      <w:pPr>
        <w:pStyle w:val="DefaultText1"/>
        <w:spacing w:after="0" w:line="240" w:lineRule="auto"/>
        <w:jc w:val="both"/>
        <w:rPr>
          <w:sz w:val="22"/>
          <w:szCs w:val="22"/>
          <w:lang w:val="nl-NL"/>
        </w:rPr>
      </w:pPr>
      <w:r w:rsidRPr="00431D9A">
        <w:rPr>
          <w:sz w:val="22"/>
          <w:szCs w:val="22"/>
          <w:lang w:val="nl-NL"/>
        </w:rPr>
        <w:t>6.1 - Documentele contractului sunt:</w:t>
      </w:r>
    </w:p>
    <w:p w:rsidR="00B951D3" w:rsidRPr="00431D9A" w:rsidRDefault="00E444A9" w:rsidP="004976F2">
      <w:pPr>
        <w:pStyle w:val="DefaultText1"/>
        <w:spacing w:after="0" w:line="240" w:lineRule="auto"/>
        <w:jc w:val="both"/>
        <w:rPr>
          <w:i/>
          <w:iCs/>
          <w:sz w:val="22"/>
          <w:szCs w:val="22"/>
          <w:lang w:val="ro-RO"/>
        </w:rPr>
      </w:pPr>
      <w:r w:rsidRPr="00431D9A">
        <w:rPr>
          <w:b/>
          <w:bCs/>
          <w:sz w:val="22"/>
          <w:szCs w:val="22"/>
          <w:lang w:val="ro-RO"/>
        </w:rPr>
        <w:t>-</w:t>
      </w:r>
      <w:r w:rsidRPr="00431D9A">
        <w:rPr>
          <w:sz w:val="22"/>
          <w:szCs w:val="22"/>
          <w:lang w:val="ro-RO"/>
        </w:rPr>
        <w:t xml:space="preserve">  </w:t>
      </w:r>
      <w:r w:rsidRPr="00431D9A">
        <w:rPr>
          <w:i/>
          <w:iCs/>
          <w:sz w:val="22"/>
          <w:szCs w:val="22"/>
          <w:lang w:val="ro-RO"/>
        </w:rPr>
        <w:t>oferta tehnica;</w:t>
      </w:r>
    </w:p>
    <w:p w:rsidR="00B951D3" w:rsidRPr="00431D9A" w:rsidRDefault="00E444A9" w:rsidP="004976F2">
      <w:pPr>
        <w:pStyle w:val="DefaultText1"/>
        <w:spacing w:after="0" w:line="240" w:lineRule="auto"/>
        <w:jc w:val="both"/>
        <w:rPr>
          <w:i/>
          <w:iCs/>
          <w:sz w:val="22"/>
          <w:szCs w:val="22"/>
          <w:lang w:val="ro-RO"/>
        </w:rPr>
      </w:pPr>
      <w:r w:rsidRPr="00431D9A">
        <w:rPr>
          <w:i/>
          <w:iCs/>
          <w:sz w:val="22"/>
          <w:szCs w:val="22"/>
          <w:lang w:val="ro-RO"/>
        </w:rPr>
        <w:t>-  oferta financiara;</w:t>
      </w:r>
    </w:p>
    <w:p w:rsidR="00B951D3" w:rsidRDefault="00E444A9" w:rsidP="004976F2">
      <w:pPr>
        <w:pStyle w:val="DefaultText1"/>
        <w:spacing w:after="0" w:line="240" w:lineRule="auto"/>
        <w:jc w:val="both"/>
        <w:rPr>
          <w:i/>
          <w:iCs/>
          <w:sz w:val="22"/>
          <w:szCs w:val="22"/>
          <w:lang w:val="ro-RO"/>
        </w:rPr>
      </w:pPr>
      <w:r w:rsidRPr="00431D9A">
        <w:rPr>
          <w:i/>
          <w:iCs/>
          <w:sz w:val="22"/>
          <w:szCs w:val="22"/>
          <w:lang w:val="ro-RO"/>
        </w:rPr>
        <w:t>-  alte documente, dupa caz.</w:t>
      </w:r>
    </w:p>
    <w:p w:rsidR="004976F2" w:rsidRPr="00431D9A" w:rsidRDefault="004976F2" w:rsidP="004976F2">
      <w:pPr>
        <w:pStyle w:val="DefaultText1"/>
        <w:spacing w:after="0" w:line="240" w:lineRule="auto"/>
        <w:jc w:val="both"/>
        <w:rPr>
          <w:i/>
          <w:iCs/>
          <w:sz w:val="22"/>
          <w:szCs w:val="22"/>
          <w:lang w:val="ro-RO"/>
        </w:rPr>
      </w:pPr>
    </w:p>
    <w:p w:rsidR="00B951D3" w:rsidRPr="00767083" w:rsidRDefault="00E444A9" w:rsidP="00431D9A">
      <w:pPr>
        <w:pStyle w:val="DefaultText"/>
        <w:spacing w:line="240" w:lineRule="auto"/>
        <w:jc w:val="both"/>
        <w:rPr>
          <w:b/>
          <w:bCs/>
          <w:i/>
          <w:iCs/>
          <w:sz w:val="22"/>
          <w:szCs w:val="22"/>
          <w:lang w:val="ro-RO"/>
        </w:rPr>
      </w:pPr>
      <w:r w:rsidRPr="00767083">
        <w:rPr>
          <w:b/>
          <w:bCs/>
          <w:i/>
          <w:iCs/>
          <w:sz w:val="22"/>
          <w:szCs w:val="22"/>
          <w:lang w:val="ro-RO"/>
        </w:rPr>
        <w:t>7.</w:t>
      </w:r>
      <w:r w:rsidRPr="00767083">
        <w:rPr>
          <w:b/>
          <w:bCs/>
          <w:sz w:val="22"/>
          <w:szCs w:val="22"/>
          <w:lang w:val="ro-RO"/>
        </w:rPr>
        <w:t xml:space="preserve"> </w:t>
      </w:r>
      <w:r w:rsidRPr="00767083">
        <w:rPr>
          <w:b/>
          <w:bCs/>
          <w:i/>
          <w:iCs/>
          <w:sz w:val="22"/>
          <w:szCs w:val="22"/>
          <w:lang w:val="ro-RO"/>
        </w:rPr>
        <w:t>Obligaţiile principale ale furnizorului</w:t>
      </w:r>
    </w:p>
    <w:p w:rsidR="00767083" w:rsidRDefault="00E444A9" w:rsidP="00431D9A">
      <w:pPr>
        <w:pStyle w:val="DefaultText"/>
        <w:spacing w:line="240" w:lineRule="auto"/>
        <w:jc w:val="both"/>
        <w:rPr>
          <w:sz w:val="22"/>
          <w:szCs w:val="22"/>
          <w:lang w:val="it-IT"/>
        </w:rPr>
      </w:pPr>
      <w:r w:rsidRPr="00767083">
        <w:rPr>
          <w:sz w:val="22"/>
          <w:szCs w:val="22"/>
          <w:lang w:val="ro-RO"/>
        </w:rPr>
        <w:t xml:space="preserve">7.1 - </w:t>
      </w:r>
      <w:r w:rsidRPr="00431D9A">
        <w:rPr>
          <w:sz w:val="22"/>
          <w:szCs w:val="22"/>
          <w:lang w:val="it-IT"/>
        </w:rPr>
        <w:t xml:space="preserve">Furnizorul se obligă să asigure </w:t>
      </w:r>
      <w:r w:rsidR="00074F77">
        <w:rPr>
          <w:sz w:val="22"/>
          <w:szCs w:val="22"/>
          <w:lang w:val="it-IT"/>
        </w:rPr>
        <w:t>livrarea</w:t>
      </w:r>
      <w:r w:rsidRPr="00431D9A">
        <w:rPr>
          <w:sz w:val="22"/>
          <w:szCs w:val="22"/>
          <w:lang w:val="it-IT"/>
        </w:rPr>
        <w:t xml:space="preserve"> (transportul), montarea și punerea în funcțiune, precum și intervenția pe perioada de garanție</w:t>
      </w:r>
      <w:r w:rsidR="00074F77">
        <w:rPr>
          <w:sz w:val="22"/>
          <w:szCs w:val="22"/>
          <w:lang w:val="it-IT"/>
        </w:rPr>
        <w:t xml:space="preserve">. </w:t>
      </w:r>
      <w:r w:rsidR="00767083">
        <w:rPr>
          <w:sz w:val="22"/>
          <w:szCs w:val="22"/>
          <w:lang w:val="it-IT"/>
        </w:rPr>
        <w:t>Furnizorul va asigura garanția conform certificatelor de garanție aferente produs</w:t>
      </w:r>
      <w:r w:rsidR="00074F77">
        <w:rPr>
          <w:sz w:val="22"/>
          <w:szCs w:val="22"/>
          <w:lang w:val="it-IT"/>
        </w:rPr>
        <w:t>ului</w:t>
      </w:r>
      <w:r w:rsidR="00767083">
        <w:rPr>
          <w:sz w:val="22"/>
          <w:szCs w:val="22"/>
          <w:lang w:val="it-IT"/>
        </w:rPr>
        <w:t>.</w:t>
      </w:r>
    </w:p>
    <w:p w:rsidR="00B951D3" w:rsidRPr="00431D9A" w:rsidRDefault="00E444A9" w:rsidP="00431D9A">
      <w:pPr>
        <w:pStyle w:val="DefaultText"/>
        <w:spacing w:line="240" w:lineRule="auto"/>
        <w:jc w:val="both"/>
        <w:rPr>
          <w:sz w:val="22"/>
          <w:szCs w:val="22"/>
          <w:lang w:val="it-IT"/>
        </w:rPr>
      </w:pPr>
      <w:r w:rsidRPr="00431D9A">
        <w:rPr>
          <w:sz w:val="22"/>
          <w:szCs w:val="22"/>
          <w:lang w:val="it-IT"/>
        </w:rPr>
        <w:t>7.2 – Furnizorul se obligă să despăgubească achizitorul împotriva oricăror:</w:t>
      </w:r>
    </w:p>
    <w:p w:rsidR="00B951D3" w:rsidRPr="00431D9A" w:rsidRDefault="00E444A9" w:rsidP="00431D9A">
      <w:pPr>
        <w:pStyle w:val="DefaultText"/>
        <w:numPr>
          <w:ilvl w:val="7"/>
          <w:numId w:val="1"/>
        </w:numPr>
        <w:overflowPunct/>
        <w:spacing w:line="240" w:lineRule="auto"/>
        <w:jc w:val="both"/>
        <w:textAlignment w:val="auto"/>
        <w:rPr>
          <w:sz w:val="22"/>
          <w:szCs w:val="22"/>
          <w:lang w:val="it-IT"/>
        </w:rPr>
      </w:pPr>
      <w:r w:rsidRPr="00431D9A">
        <w:rPr>
          <w:sz w:val="22"/>
          <w:szCs w:val="22"/>
          <w:lang w:val="it-IT"/>
        </w:rPr>
        <w:t xml:space="preserve"> reclamaţii şi acţiuni în justiţie, ce rezultă din încălcarea unor drepturi de proprietate intelectuală (brevete, nume, mărci înregistrate etc.), legate de echipamentele, materialele, instalaţiile sau utilajele folosite pentru sau în legătură cu produsele achiziţionate, şi</w:t>
      </w:r>
    </w:p>
    <w:p w:rsidR="00B951D3" w:rsidRPr="00431D9A" w:rsidRDefault="00E444A9" w:rsidP="00431D9A">
      <w:pPr>
        <w:pStyle w:val="DefaultText"/>
        <w:numPr>
          <w:ilvl w:val="7"/>
          <w:numId w:val="1"/>
        </w:numPr>
        <w:overflowPunct/>
        <w:spacing w:line="240" w:lineRule="auto"/>
        <w:jc w:val="both"/>
        <w:textAlignment w:val="auto"/>
        <w:rPr>
          <w:sz w:val="22"/>
          <w:szCs w:val="22"/>
          <w:lang w:val="it-IT"/>
        </w:rPr>
      </w:pPr>
      <w:r w:rsidRPr="00431D9A">
        <w:rPr>
          <w:sz w:val="22"/>
          <w:szCs w:val="22"/>
          <w:lang w:val="it-IT"/>
        </w:rPr>
        <w:t xml:space="preserve"> daune-interese, costuri, taxe şi cheltuieli de orice natură, aferente, cu excepţia situaţiei în care o astfel de încălcare rezultă din respectarea caietului de sarcini întocmit de către achizitor.</w:t>
      </w:r>
    </w:p>
    <w:p w:rsidR="00B951D3" w:rsidRPr="00431D9A" w:rsidRDefault="00E444A9" w:rsidP="00431D9A">
      <w:pPr>
        <w:pStyle w:val="DefaultText"/>
        <w:spacing w:line="240" w:lineRule="auto"/>
        <w:jc w:val="both"/>
        <w:rPr>
          <w:b/>
          <w:bCs/>
          <w:i/>
          <w:iCs/>
          <w:sz w:val="22"/>
          <w:szCs w:val="22"/>
          <w:lang w:val="it-IT"/>
        </w:rPr>
      </w:pPr>
      <w:r w:rsidRPr="00431D9A">
        <w:rPr>
          <w:b/>
          <w:bCs/>
          <w:i/>
          <w:iCs/>
          <w:sz w:val="22"/>
          <w:szCs w:val="22"/>
          <w:lang w:val="it-IT"/>
        </w:rPr>
        <w:t>8.</w:t>
      </w:r>
      <w:r w:rsidRPr="00431D9A">
        <w:rPr>
          <w:b/>
          <w:bCs/>
          <w:sz w:val="22"/>
          <w:szCs w:val="22"/>
          <w:lang w:val="it-IT"/>
        </w:rPr>
        <w:t xml:space="preserve"> </w:t>
      </w:r>
      <w:r w:rsidRPr="00431D9A">
        <w:rPr>
          <w:b/>
          <w:bCs/>
          <w:i/>
          <w:iCs/>
          <w:sz w:val="22"/>
          <w:szCs w:val="22"/>
          <w:lang w:val="it-IT"/>
        </w:rPr>
        <w:t>Obligaţiile principale ale achizitorului</w:t>
      </w:r>
    </w:p>
    <w:p w:rsidR="00B951D3" w:rsidRPr="00431D9A" w:rsidRDefault="00E444A9" w:rsidP="00431D9A">
      <w:pPr>
        <w:pStyle w:val="DefaultText"/>
        <w:spacing w:line="240" w:lineRule="auto"/>
        <w:jc w:val="both"/>
        <w:rPr>
          <w:sz w:val="22"/>
          <w:szCs w:val="22"/>
          <w:lang w:val="it-IT"/>
        </w:rPr>
      </w:pPr>
      <w:r w:rsidRPr="00431D9A">
        <w:rPr>
          <w:sz w:val="22"/>
          <w:szCs w:val="22"/>
          <w:lang w:val="it-IT"/>
        </w:rPr>
        <w:t xml:space="preserve">8.1 –Achizitorul, </w:t>
      </w:r>
      <w:r w:rsidRPr="00431D9A">
        <w:rPr>
          <w:b/>
          <w:bCs/>
          <w:i/>
          <w:iCs/>
          <w:sz w:val="22"/>
          <w:szCs w:val="22"/>
          <w:lang w:val="it-IT"/>
        </w:rPr>
        <w:t xml:space="preserve">prin </w:t>
      </w:r>
      <w:r w:rsidR="00EA73AA">
        <w:rPr>
          <w:b/>
          <w:bCs/>
          <w:i/>
          <w:iCs/>
          <w:sz w:val="22"/>
          <w:szCs w:val="22"/>
          <w:lang w:val="it-IT"/>
        </w:rPr>
        <w:t xml:space="preserve">unitatea </w:t>
      </w:r>
      <w:r w:rsidRPr="00431D9A">
        <w:rPr>
          <w:b/>
          <w:bCs/>
          <w:i/>
          <w:iCs/>
          <w:sz w:val="22"/>
          <w:szCs w:val="22"/>
          <w:lang w:val="it-IT"/>
        </w:rPr>
        <w:t>beneficiar</w:t>
      </w:r>
      <w:r w:rsidR="00EA73AA">
        <w:rPr>
          <w:b/>
          <w:bCs/>
          <w:i/>
          <w:iCs/>
          <w:sz w:val="22"/>
          <w:szCs w:val="22"/>
          <w:lang w:val="it-IT"/>
        </w:rPr>
        <w:t>ă</w:t>
      </w:r>
      <w:r w:rsidRPr="00431D9A">
        <w:rPr>
          <w:b/>
          <w:bCs/>
          <w:i/>
          <w:iCs/>
          <w:sz w:val="22"/>
          <w:szCs w:val="22"/>
          <w:lang w:val="it-IT"/>
        </w:rPr>
        <w:t xml:space="preserve"> </w:t>
      </w:r>
      <w:r w:rsidR="00074F77">
        <w:rPr>
          <w:b/>
          <w:bCs/>
          <w:i/>
          <w:iCs/>
          <w:sz w:val="22"/>
          <w:szCs w:val="22"/>
          <w:lang w:val="it-IT"/>
        </w:rPr>
        <w:t>–</w:t>
      </w:r>
      <w:r w:rsidRPr="00431D9A">
        <w:rPr>
          <w:b/>
          <w:bCs/>
          <w:i/>
          <w:iCs/>
          <w:sz w:val="22"/>
          <w:szCs w:val="22"/>
          <w:lang w:val="it-IT"/>
        </w:rPr>
        <w:t xml:space="preserve"> </w:t>
      </w:r>
      <w:r w:rsidR="00EA73AA">
        <w:rPr>
          <w:b/>
          <w:bCs/>
          <w:i/>
          <w:iCs/>
          <w:sz w:val="22"/>
          <w:szCs w:val="22"/>
          <w:lang w:val="it-IT"/>
        </w:rPr>
        <w:t>C.R.T.F. Brebu-C.S.C. “</w:t>
      </w:r>
      <w:r w:rsidR="004F3EE9">
        <w:rPr>
          <w:b/>
          <w:bCs/>
          <w:i/>
          <w:iCs/>
          <w:sz w:val="22"/>
          <w:szCs w:val="22"/>
          <w:lang w:val="it-IT"/>
        </w:rPr>
        <w:t>S</w:t>
      </w:r>
      <w:r w:rsidR="00EA73AA">
        <w:rPr>
          <w:b/>
          <w:bCs/>
          <w:i/>
          <w:iCs/>
          <w:sz w:val="22"/>
          <w:szCs w:val="22"/>
          <w:lang w:val="it-IT"/>
        </w:rPr>
        <w:t>f. Fil</w:t>
      </w:r>
      <w:r w:rsidR="004F3EE9">
        <w:rPr>
          <w:b/>
          <w:bCs/>
          <w:i/>
          <w:iCs/>
          <w:sz w:val="22"/>
          <w:szCs w:val="22"/>
          <w:lang w:val="it-IT"/>
        </w:rPr>
        <w:t>ofteia</w:t>
      </w:r>
      <w:r w:rsidR="00EA73AA">
        <w:rPr>
          <w:b/>
          <w:bCs/>
          <w:i/>
          <w:iCs/>
          <w:sz w:val="22"/>
          <w:szCs w:val="22"/>
          <w:lang w:val="it-IT"/>
        </w:rPr>
        <w:t xml:space="preserve"> Campina</w:t>
      </w:r>
      <w:r w:rsidRPr="00431D9A">
        <w:rPr>
          <w:sz w:val="22"/>
          <w:szCs w:val="22"/>
          <w:lang w:val="it-IT"/>
        </w:rPr>
        <w:t>, se obligă să recepţioneze produsele conform art.10 din contract.</w:t>
      </w:r>
    </w:p>
    <w:p w:rsidR="00B951D3" w:rsidRPr="00431D9A" w:rsidRDefault="00E444A9" w:rsidP="00431D9A">
      <w:pPr>
        <w:pStyle w:val="DefaultText"/>
        <w:spacing w:line="240" w:lineRule="auto"/>
        <w:jc w:val="both"/>
        <w:rPr>
          <w:sz w:val="22"/>
          <w:szCs w:val="22"/>
          <w:lang w:val="fr-FR"/>
        </w:rPr>
      </w:pPr>
      <w:r w:rsidRPr="00431D9A">
        <w:rPr>
          <w:sz w:val="22"/>
          <w:szCs w:val="22"/>
          <w:lang w:val="fr-FR"/>
        </w:rPr>
        <w:t xml:space="preserve">8.2  –   (1) </w:t>
      </w:r>
      <w:proofErr w:type="spellStart"/>
      <w:r w:rsidRPr="00431D9A">
        <w:rPr>
          <w:sz w:val="22"/>
          <w:szCs w:val="22"/>
          <w:lang w:val="fr-FR"/>
        </w:rPr>
        <w:t>Achizitorul</w:t>
      </w:r>
      <w:proofErr w:type="spellEnd"/>
      <w:r w:rsidRPr="00431D9A">
        <w:rPr>
          <w:sz w:val="22"/>
          <w:szCs w:val="22"/>
          <w:lang w:val="fr-FR"/>
        </w:rPr>
        <w:t xml:space="preserve"> se </w:t>
      </w:r>
      <w:proofErr w:type="spellStart"/>
      <w:r w:rsidRPr="00431D9A">
        <w:rPr>
          <w:sz w:val="22"/>
          <w:szCs w:val="22"/>
          <w:lang w:val="fr-FR"/>
        </w:rPr>
        <w:t>obligă</w:t>
      </w:r>
      <w:proofErr w:type="spellEnd"/>
      <w:r w:rsidRPr="00431D9A">
        <w:rPr>
          <w:sz w:val="22"/>
          <w:szCs w:val="22"/>
          <w:lang w:val="fr-FR"/>
        </w:rPr>
        <w:t xml:space="preserve"> </w:t>
      </w:r>
      <w:proofErr w:type="spellStart"/>
      <w:r w:rsidRPr="00431D9A">
        <w:rPr>
          <w:sz w:val="22"/>
          <w:szCs w:val="22"/>
          <w:lang w:val="fr-FR"/>
        </w:rPr>
        <w:t>să</w:t>
      </w:r>
      <w:proofErr w:type="spellEnd"/>
      <w:r w:rsidRPr="00431D9A">
        <w:rPr>
          <w:sz w:val="22"/>
          <w:szCs w:val="22"/>
          <w:lang w:val="fr-FR"/>
        </w:rPr>
        <w:t xml:space="preserve"> </w:t>
      </w:r>
      <w:proofErr w:type="spellStart"/>
      <w:r w:rsidRPr="00431D9A">
        <w:rPr>
          <w:sz w:val="22"/>
          <w:szCs w:val="22"/>
          <w:lang w:val="fr-FR"/>
        </w:rPr>
        <w:t>plătească</w:t>
      </w:r>
      <w:proofErr w:type="spellEnd"/>
      <w:r w:rsidRPr="00431D9A">
        <w:rPr>
          <w:sz w:val="22"/>
          <w:szCs w:val="22"/>
          <w:lang w:val="fr-FR"/>
        </w:rPr>
        <w:t xml:space="preserve"> </w:t>
      </w:r>
      <w:proofErr w:type="spellStart"/>
      <w:r w:rsidRPr="00431D9A">
        <w:rPr>
          <w:sz w:val="22"/>
          <w:szCs w:val="22"/>
          <w:lang w:val="fr-FR"/>
        </w:rPr>
        <w:t>preţul</w:t>
      </w:r>
      <w:proofErr w:type="spellEnd"/>
      <w:r w:rsidRPr="00431D9A">
        <w:rPr>
          <w:sz w:val="22"/>
          <w:szCs w:val="22"/>
          <w:lang w:val="fr-FR"/>
        </w:rPr>
        <w:t xml:space="preserve"> </w:t>
      </w:r>
      <w:proofErr w:type="spellStart"/>
      <w:r w:rsidRPr="00431D9A">
        <w:rPr>
          <w:sz w:val="22"/>
          <w:szCs w:val="22"/>
          <w:lang w:val="fr-FR"/>
        </w:rPr>
        <w:t>convenit</w:t>
      </w:r>
      <w:proofErr w:type="spellEnd"/>
      <w:r w:rsidRPr="00431D9A">
        <w:rPr>
          <w:sz w:val="22"/>
          <w:szCs w:val="22"/>
          <w:lang w:val="fr-FR"/>
        </w:rPr>
        <w:t xml:space="preserve"> </w:t>
      </w:r>
      <w:proofErr w:type="spellStart"/>
      <w:r w:rsidRPr="00431D9A">
        <w:rPr>
          <w:sz w:val="22"/>
          <w:szCs w:val="22"/>
          <w:lang w:val="fr-FR"/>
        </w:rPr>
        <w:t>în</w:t>
      </w:r>
      <w:proofErr w:type="spellEnd"/>
      <w:r w:rsidRPr="00431D9A">
        <w:rPr>
          <w:sz w:val="22"/>
          <w:szCs w:val="22"/>
          <w:lang w:val="fr-FR"/>
        </w:rPr>
        <w:t xml:space="preserve"> </w:t>
      </w:r>
      <w:proofErr w:type="spellStart"/>
      <w:r w:rsidRPr="00431D9A">
        <w:rPr>
          <w:sz w:val="22"/>
          <w:szCs w:val="22"/>
          <w:lang w:val="fr-FR"/>
        </w:rPr>
        <w:t>prezentul</w:t>
      </w:r>
      <w:proofErr w:type="spellEnd"/>
      <w:r w:rsidRPr="00431D9A">
        <w:rPr>
          <w:sz w:val="22"/>
          <w:szCs w:val="22"/>
          <w:lang w:val="fr-FR"/>
        </w:rPr>
        <w:t xml:space="preserve"> </w:t>
      </w:r>
      <w:proofErr w:type="spellStart"/>
      <w:r w:rsidRPr="00431D9A">
        <w:rPr>
          <w:sz w:val="22"/>
          <w:szCs w:val="22"/>
          <w:lang w:val="fr-FR"/>
        </w:rPr>
        <w:t>contract</w:t>
      </w:r>
      <w:proofErr w:type="spellEnd"/>
      <w:r w:rsidRPr="00431D9A">
        <w:rPr>
          <w:sz w:val="22"/>
          <w:szCs w:val="22"/>
          <w:lang w:val="fr-FR"/>
        </w:rPr>
        <w:t>.</w:t>
      </w:r>
    </w:p>
    <w:p w:rsidR="005E6727" w:rsidRPr="005E6727" w:rsidRDefault="00E444A9" w:rsidP="005E6727">
      <w:pPr>
        <w:jc w:val="both"/>
        <w:rPr>
          <w:sz w:val="22"/>
          <w:szCs w:val="22"/>
        </w:rPr>
      </w:pPr>
      <w:r w:rsidRPr="00431D9A">
        <w:rPr>
          <w:sz w:val="22"/>
          <w:szCs w:val="22"/>
          <w:lang w:val="fr-FR"/>
        </w:rPr>
        <w:t xml:space="preserve">(2) </w:t>
      </w:r>
      <w:proofErr w:type="spellStart"/>
      <w:r w:rsidRPr="005E6727">
        <w:rPr>
          <w:sz w:val="22"/>
          <w:szCs w:val="22"/>
          <w:lang w:val="es-ES"/>
        </w:rPr>
        <w:t>Achizitorul</w:t>
      </w:r>
      <w:proofErr w:type="spellEnd"/>
      <w:r w:rsidRPr="005E6727">
        <w:rPr>
          <w:sz w:val="22"/>
          <w:szCs w:val="22"/>
          <w:lang w:val="es-ES"/>
        </w:rPr>
        <w:t xml:space="preserve"> va </w:t>
      </w:r>
      <w:proofErr w:type="spellStart"/>
      <w:r w:rsidRPr="005E6727">
        <w:rPr>
          <w:sz w:val="22"/>
          <w:szCs w:val="22"/>
          <w:lang w:val="es-ES"/>
        </w:rPr>
        <w:t>efectua</w:t>
      </w:r>
      <w:proofErr w:type="spellEnd"/>
      <w:r w:rsidRPr="005E6727">
        <w:rPr>
          <w:sz w:val="22"/>
          <w:szCs w:val="22"/>
          <w:lang w:val="es-ES"/>
        </w:rPr>
        <w:t xml:space="preserve"> plata </w:t>
      </w:r>
      <w:proofErr w:type="spellStart"/>
      <w:r w:rsidRPr="005E6727">
        <w:rPr>
          <w:sz w:val="22"/>
          <w:szCs w:val="22"/>
          <w:lang w:val="es-ES"/>
        </w:rPr>
        <w:t>către</w:t>
      </w:r>
      <w:proofErr w:type="spellEnd"/>
      <w:r w:rsidRPr="005E6727">
        <w:rPr>
          <w:sz w:val="22"/>
          <w:szCs w:val="22"/>
          <w:lang w:val="es-ES"/>
        </w:rPr>
        <w:t xml:space="preserve"> </w:t>
      </w:r>
      <w:proofErr w:type="spellStart"/>
      <w:r w:rsidRPr="005E6727">
        <w:rPr>
          <w:sz w:val="22"/>
          <w:szCs w:val="22"/>
          <w:lang w:val="es-ES"/>
        </w:rPr>
        <w:t>executant</w:t>
      </w:r>
      <w:proofErr w:type="spellEnd"/>
      <w:r w:rsidRPr="005E6727">
        <w:rPr>
          <w:sz w:val="22"/>
          <w:szCs w:val="22"/>
          <w:lang w:val="es-ES"/>
        </w:rPr>
        <w:t xml:space="preserve">, </w:t>
      </w:r>
      <w:proofErr w:type="spellStart"/>
      <w:r w:rsidRPr="005E6727">
        <w:rPr>
          <w:sz w:val="22"/>
          <w:szCs w:val="22"/>
          <w:lang w:val="es-ES"/>
        </w:rPr>
        <w:t>în</w:t>
      </w:r>
      <w:proofErr w:type="spellEnd"/>
      <w:r w:rsidRPr="005E6727">
        <w:rPr>
          <w:sz w:val="22"/>
          <w:szCs w:val="22"/>
          <w:lang w:val="es-ES"/>
        </w:rPr>
        <w:t xml:space="preserve"> </w:t>
      </w:r>
      <w:proofErr w:type="spellStart"/>
      <w:r w:rsidRPr="005E6727">
        <w:rPr>
          <w:sz w:val="22"/>
          <w:szCs w:val="22"/>
          <w:lang w:val="es-ES"/>
        </w:rPr>
        <w:t>termen</w:t>
      </w:r>
      <w:proofErr w:type="spellEnd"/>
      <w:r w:rsidRPr="005E6727">
        <w:rPr>
          <w:sz w:val="22"/>
          <w:szCs w:val="22"/>
          <w:lang w:val="es-ES"/>
        </w:rPr>
        <w:t xml:space="preserve"> de </w:t>
      </w:r>
      <w:proofErr w:type="spellStart"/>
      <w:r w:rsidRPr="005E6727">
        <w:rPr>
          <w:sz w:val="22"/>
          <w:szCs w:val="22"/>
          <w:lang w:val="es-ES"/>
        </w:rPr>
        <w:t>maxim</w:t>
      </w:r>
      <w:proofErr w:type="spellEnd"/>
      <w:r w:rsidRPr="005E6727">
        <w:rPr>
          <w:sz w:val="22"/>
          <w:szCs w:val="22"/>
          <w:lang w:val="es-ES"/>
        </w:rPr>
        <w:t xml:space="preserve"> 30 de </w:t>
      </w:r>
      <w:proofErr w:type="spellStart"/>
      <w:r w:rsidRPr="005E6727">
        <w:rPr>
          <w:sz w:val="22"/>
          <w:szCs w:val="22"/>
          <w:lang w:val="es-ES"/>
        </w:rPr>
        <w:t>zile</w:t>
      </w:r>
      <w:proofErr w:type="spellEnd"/>
      <w:r w:rsidRPr="005E6727">
        <w:rPr>
          <w:sz w:val="22"/>
          <w:szCs w:val="22"/>
          <w:lang w:val="es-ES"/>
        </w:rPr>
        <w:t xml:space="preserve"> de la </w:t>
      </w:r>
      <w:proofErr w:type="spellStart"/>
      <w:r w:rsidRPr="005E6727">
        <w:rPr>
          <w:sz w:val="22"/>
          <w:szCs w:val="22"/>
          <w:lang w:val="es-ES"/>
        </w:rPr>
        <w:t>receptia</w:t>
      </w:r>
      <w:proofErr w:type="spellEnd"/>
      <w:r w:rsidRPr="005E6727">
        <w:rPr>
          <w:sz w:val="22"/>
          <w:szCs w:val="22"/>
          <w:lang w:val="es-ES"/>
        </w:rPr>
        <w:t xml:space="preserve"> </w:t>
      </w:r>
      <w:proofErr w:type="spellStart"/>
      <w:r w:rsidRPr="005E6727">
        <w:rPr>
          <w:sz w:val="22"/>
          <w:szCs w:val="22"/>
          <w:lang w:val="es-ES"/>
        </w:rPr>
        <w:t>produselor</w:t>
      </w:r>
      <w:proofErr w:type="spellEnd"/>
      <w:r w:rsidRPr="005E6727">
        <w:rPr>
          <w:sz w:val="22"/>
          <w:szCs w:val="22"/>
          <w:lang w:val="es-ES"/>
        </w:rPr>
        <w:t xml:space="preserve"> </w:t>
      </w:r>
      <w:proofErr w:type="spellStart"/>
      <w:r w:rsidRPr="005E6727">
        <w:rPr>
          <w:sz w:val="22"/>
          <w:szCs w:val="22"/>
          <w:lang w:val="es-ES"/>
        </w:rPr>
        <w:t>și</w:t>
      </w:r>
      <w:proofErr w:type="spellEnd"/>
      <w:r w:rsidRPr="005E6727">
        <w:rPr>
          <w:sz w:val="22"/>
          <w:szCs w:val="22"/>
          <w:lang w:val="es-ES"/>
        </w:rPr>
        <w:t xml:space="preserve"> </w:t>
      </w:r>
      <w:proofErr w:type="spellStart"/>
      <w:r w:rsidRPr="005E6727">
        <w:rPr>
          <w:sz w:val="22"/>
          <w:szCs w:val="22"/>
          <w:lang w:val="es-ES"/>
        </w:rPr>
        <w:t>semnarea</w:t>
      </w:r>
      <w:proofErr w:type="spellEnd"/>
      <w:r w:rsidRPr="005E6727">
        <w:rPr>
          <w:sz w:val="22"/>
          <w:szCs w:val="22"/>
          <w:lang w:val="es-ES"/>
        </w:rPr>
        <w:t xml:space="preserve"> </w:t>
      </w:r>
      <w:proofErr w:type="spellStart"/>
      <w:r w:rsidRPr="005E6727">
        <w:rPr>
          <w:sz w:val="22"/>
          <w:szCs w:val="22"/>
          <w:lang w:val="es-ES"/>
        </w:rPr>
        <w:t>proceselor-verbale</w:t>
      </w:r>
      <w:proofErr w:type="spellEnd"/>
      <w:r w:rsidRPr="005E6727">
        <w:rPr>
          <w:sz w:val="22"/>
          <w:szCs w:val="22"/>
          <w:lang w:val="es-ES"/>
        </w:rPr>
        <w:t xml:space="preserve"> de </w:t>
      </w:r>
      <w:proofErr w:type="spellStart"/>
      <w:r w:rsidRPr="005E6727">
        <w:rPr>
          <w:sz w:val="22"/>
          <w:szCs w:val="22"/>
          <w:lang w:val="es-ES"/>
        </w:rPr>
        <w:t>punere</w:t>
      </w:r>
      <w:proofErr w:type="spellEnd"/>
      <w:r w:rsidRPr="005E6727">
        <w:rPr>
          <w:sz w:val="22"/>
          <w:szCs w:val="22"/>
          <w:lang w:val="es-ES"/>
        </w:rPr>
        <w:t xml:space="preserve"> </w:t>
      </w:r>
      <w:proofErr w:type="spellStart"/>
      <w:r w:rsidRPr="005E6727">
        <w:rPr>
          <w:sz w:val="22"/>
          <w:szCs w:val="22"/>
          <w:lang w:val="es-ES"/>
        </w:rPr>
        <w:t>în</w:t>
      </w:r>
      <w:proofErr w:type="spellEnd"/>
      <w:r w:rsidRPr="005E6727">
        <w:rPr>
          <w:sz w:val="22"/>
          <w:szCs w:val="22"/>
          <w:lang w:val="es-ES"/>
        </w:rPr>
        <w:t xml:space="preserve"> </w:t>
      </w:r>
      <w:proofErr w:type="spellStart"/>
      <w:r w:rsidRPr="005E6727">
        <w:rPr>
          <w:sz w:val="22"/>
          <w:szCs w:val="22"/>
          <w:lang w:val="es-ES"/>
        </w:rPr>
        <w:t>funcțiune</w:t>
      </w:r>
      <w:proofErr w:type="spellEnd"/>
      <w:r w:rsidRPr="005E6727">
        <w:rPr>
          <w:sz w:val="22"/>
          <w:szCs w:val="22"/>
          <w:lang w:val="es-ES"/>
        </w:rPr>
        <w:t xml:space="preserve">, in baza </w:t>
      </w:r>
      <w:proofErr w:type="spellStart"/>
      <w:r w:rsidRPr="005E6727">
        <w:rPr>
          <w:sz w:val="22"/>
          <w:szCs w:val="22"/>
          <w:lang w:val="es-ES"/>
        </w:rPr>
        <w:t>facturii</w:t>
      </w:r>
      <w:proofErr w:type="spellEnd"/>
      <w:r w:rsidRPr="005E6727">
        <w:rPr>
          <w:sz w:val="22"/>
          <w:szCs w:val="22"/>
          <w:lang w:val="es-ES"/>
        </w:rPr>
        <w:t xml:space="preserve"> </w:t>
      </w:r>
      <w:proofErr w:type="spellStart"/>
      <w:r w:rsidRPr="005E6727">
        <w:rPr>
          <w:sz w:val="22"/>
          <w:szCs w:val="22"/>
          <w:lang w:val="es-ES"/>
        </w:rPr>
        <w:t>fiscale</w:t>
      </w:r>
      <w:proofErr w:type="spellEnd"/>
      <w:r w:rsidRPr="005E6727">
        <w:rPr>
          <w:sz w:val="22"/>
          <w:szCs w:val="22"/>
          <w:lang w:val="es-ES"/>
        </w:rPr>
        <w:t xml:space="preserve"> </w:t>
      </w:r>
      <w:proofErr w:type="spellStart"/>
      <w:r w:rsidRPr="005E6727">
        <w:rPr>
          <w:sz w:val="22"/>
          <w:szCs w:val="22"/>
          <w:lang w:val="es-ES"/>
        </w:rPr>
        <w:t>emise</w:t>
      </w:r>
      <w:proofErr w:type="spellEnd"/>
      <w:r w:rsidRPr="005E6727">
        <w:rPr>
          <w:sz w:val="22"/>
          <w:szCs w:val="22"/>
          <w:lang w:val="es-ES"/>
        </w:rPr>
        <w:t xml:space="preserve"> de </w:t>
      </w:r>
      <w:proofErr w:type="spellStart"/>
      <w:r w:rsidRPr="005E6727">
        <w:rPr>
          <w:sz w:val="22"/>
          <w:szCs w:val="22"/>
          <w:lang w:val="es-ES"/>
        </w:rPr>
        <w:t>furnizor</w:t>
      </w:r>
      <w:proofErr w:type="spellEnd"/>
      <w:r w:rsidRPr="005E6727">
        <w:rPr>
          <w:sz w:val="22"/>
          <w:szCs w:val="22"/>
          <w:lang w:val="es-ES"/>
        </w:rPr>
        <w:t xml:space="preserve">, </w:t>
      </w:r>
      <w:proofErr w:type="spellStart"/>
      <w:r w:rsidRPr="005E6727">
        <w:rPr>
          <w:sz w:val="22"/>
          <w:szCs w:val="22"/>
          <w:lang w:val="fr-FR"/>
        </w:rPr>
        <w:t>pe</w:t>
      </w:r>
      <w:proofErr w:type="spellEnd"/>
      <w:r w:rsidRPr="005E6727">
        <w:rPr>
          <w:sz w:val="22"/>
          <w:szCs w:val="22"/>
          <w:lang w:val="fr-FR"/>
        </w:rPr>
        <w:t xml:space="preserve"> </w:t>
      </w:r>
      <w:proofErr w:type="spellStart"/>
      <w:r w:rsidRPr="005E6727">
        <w:rPr>
          <w:sz w:val="22"/>
          <w:szCs w:val="22"/>
          <w:lang w:val="fr-FR"/>
        </w:rPr>
        <w:t>baza</w:t>
      </w:r>
      <w:proofErr w:type="spellEnd"/>
      <w:r w:rsidRPr="005E6727">
        <w:rPr>
          <w:sz w:val="22"/>
          <w:szCs w:val="22"/>
          <w:lang w:val="fr-FR"/>
        </w:rPr>
        <w:t xml:space="preserve"> de </w:t>
      </w:r>
      <w:proofErr w:type="spellStart"/>
      <w:r w:rsidRPr="005E6727">
        <w:rPr>
          <w:sz w:val="22"/>
          <w:szCs w:val="22"/>
          <w:lang w:val="fr-FR"/>
        </w:rPr>
        <w:t>ordin</w:t>
      </w:r>
      <w:proofErr w:type="spellEnd"/>
      <w:r w:rsidRPr="005E6727">
        <w:rPr>
          <w:sz w:val="22"/>
          <w:szCs w:val="22"/>
          <w:lang w:val="fr-FR"/>
        </w:rPr>
        <w:t xml:space="preserve"> de </w:t>
      </w:r>
      <w:proofErr w:type="spellStart"/>
      <w:r w:rsidRPr="005E6727">
        <w:rPr>
          <w:sz w:val="22"/>
          <w:szCs w:val="22"/>
          <w:lang w:val="fr-FR"/>
        </w:rPr>
        <w:t>plata</w:t>
      </w:r>
      <w:proofErr w:type="spellEnd"/>
      <w:r w:rsidR="00767083" w:rsidRPr="005E6727">
        <w:rPr>
          <w:sz w:val="22"/>
          <w:szCs w:val="22"/>
          <w:lang w:val="fr-FR"/>
        </w:rPr>
        <w:t>.</w:t>
      </w:r>
      <w:r w:rsidR="005E6727" w:rsidRPr="005E6727">
        <w:rPr>
          <w:sz w:val="22"/>
          <w:szCs w:val="22"/>
        </w:rPr>
        <w:t xml:space="preserve"> </w:t>
      </w:r>
      <w:r w:rsidR="005E6727" w:rsidRPr="005E6727">
        <w:rPr>
          <w:bCs/>
          <w:color w:val="000000"/>
          <w:sz w:val="22"/>
          <w:szCs w:val="22"/>
        </w:rPr>
        <w:t>Facturile se vor emite catre  DGASPC Prahova,  CUI </w:t>
      </w:r>
      <w:r w:rsidR="005E6727">
        <w:rPr>
          <w:bCs/>
          <w:color w:val="000000"/>
          <w:sz w:val="22"/>
          <w:szCs w:val="22"/>
        </w:rPr>
        <w:t> 9770267 , cu mentiunea  pentru:</w:t>
      </w:r>
      <w:r w:rsidR="005E6727" w:rsidRPr="005E6727">
        <w:rPr>
          <w:bCs/>
          <w:color w:val="000000"/>
          <w:sz w:val="22"/>
          <w:szCs w:val="22"/>
        </w:rPr>
        <w:t xml:space="preserve"> </w:t>
      </w:r>
      <w:r w:rsidR="005E6727">
        <w:rPr>
          <w:b/>
          <w:bCs/>
          <w:i/>
          <w:iCs/>
          <w:sz w:val="22"/>
          <w:szCs w:val="22"/>
          <w:lang w:val="it-IT"/>
        </w:rPr>
        <w:t>C.R.T.F. Brebu-C.S.C. “</w:t>
      </w:r>
      <w:r w:rsidR="004F3EE9">
        <w:rPr>
          <w:b/>
          <w:bCs/>
          <w:i/>
          <w:iCs/>
          <w:sz w:val="22"/>
          <w:szCs w:val="22"/>
          <w:lang w:val="it-IT"/>
        </w:rPr>
        <w:t>S</w:t>
      </w:r>
      <w:r w:rsidR="005E6727">
        <w:rPr>
          <w:b/>
          <w:bCs/>
          <w:i/>
          <w:iCs/>
          <w:sz w:val="22"/>
          <w:szCs w:val="22"/>
          <w:lang w:val="it-IT"/>
        </w:rPr>
        <w:t>f. Fil</w:t>
      </w:r>
      <w:r w:rsidR="004F3EE9">
        <w:rPr>
          <w:b/>
          <w:bCs/>
          <w:i/>
          <w:iCs/>
          <w:sz w:val="22"/>
          <w:szCs w:val="22"/>
          <w:lang w:val="it-IT"/>
        </w:rPr>
        <w:t>ofteia</w:t>
      </w:r>
      <w:r w:rsidR="005E6727">
        <w:rPr>
          <w:b/>
          <w:bCs/>
          <w:i/>
          <w:iCs/>
          <w:sz w:val="22"/>
          <w:szCs w:val="22"/>
          <w:lang w:val="it-IT"/>
        </w:rPr>
        <w:t xml:space="preserve"> Campina”</w:t>
      </w:r>
    </w:p>
    <w:p w:rsidR="004976F2" w:rsidRDefault="004976F2" w:rsidP="00431D9A">
      <w:pPr>
        <w:pStyle w:val="DefaultText"/>
        <w:spacing w:line="240" w:lineRule="auto"/>
        <w:jc w:val="both"/>
        <w:rPr>
          <w:sz w:val="22"/>
          <w:szCs w:val="22"/>
          <w:lang w:val="fr-FR"/>
        </w:rPr>
      </w:pPr>
    </w:p>
    <w:p w:rsidR="00B951D3" w:rsidRPr="00431D9A" w:rsidRDefault="00E444A9" w:rsidP="00431D9A">
      <w:pPr>
        <w:pStyle w:val="DefaultText"/>
        <w:spacing w:line="240" w:lineRule="auto"/>
        <w:jc w:val="both"/>
        <w:rPr>
          <w:b/>
          <w:bCs/>
          <w:i/>
          <w:iCs/>
          <w:sz w:val="22"/>
          <w:szCs w:val="22"/>
          <w:lang w:val="nl-NL"/>
        </w:rPr>
      </w:pPr>
      <w:r w:rsidRPr="00431D9A">
        <w:rPr>
          <w:b/>
          <w:bCs/>
          <w:i/>
          <w:iCs/>
          <w:sz w:val="22"/>
          <w:szCs w:val="22"/>
          <w:lang w:val="nl-NL"/>
        </w:rPr>
        <w:lastRenderedPageBreak/>
        <w:t>9.</w:t>
      </w:r>
      <w:r w:rsidRPr="00431D9A">
        <w:rPr>
          <w:b/>
          <w:bCs/>
          <w:sz w:val="22"/>
          <w:szCs w:val="22"/>
          <w:lang w:val="nl-NL"/>
        </w:rPr>
        <w:t xml:space="preserve"> </w:t>
      </w:r>
      <w:r w:rsidRPr="00431D9A">
        <w:rPr>
          <w:b/>
          <w:bCs/>
          <w:i/>
          <w:iCs/>
          <w:sz w:val="22"/>
          <w:szCs w:val="22"/>
          <w:lang w:val="nl-NL"/>
        </w:rPr>
        <w:t xml:space="preserve">Sancţiuni pentru neîndeplinirea culpabilă a obligaţiilor </w:t>
      </w:r>
    </w:p>
    <w:p w:rsidR="00B951D3" w:rsidRPr="00431D9A" w:rsidRDefault="00E444A9" w:rsidP="00431D9A">
      <w:pPr>
        <w:pStyle w:val="DefaultText"/>
        <w:spacing w:line="240" w:lineRule="auto"/>
        <w:jc w:val="both"/>
        <w:rPr>
          <w:sz w:val="22"/>
          <w:szCs w:val="22"/>
          <w:lang w:val="nl-NL"/>
        </w:rPr>
      </w:pPr>
      <w:r w:rsidRPr="00431D9A">
        <w:rPr>
          <w:sz w:val="22"/>
          <w:szCs w:val="22"/>
          <w:lang w:val="nl-NL"/>
        </w:rPr>
        <w:t>9.1 - În cazul în care</w:t>
      </w:r>
      <w:r w:rsidR="00074F77">
        <w:rPr>
          <w:sz w:val="22"/>
          <w:szCs w:val="22"/>
          <w:lang w:val="nl-NL"/>
        </w:rPr>
        <w:t xml:space="preserve"> </w:t>
      </w:r>
      <w:r w:rsidRPr="00431D9A">
        <w:rPr>
          <w:sz w:val="22"/>
          <w:szCs w:val="22"/>
          <w:lang w:val="nl-NL"/>
        </w:rPr>
        <w:t>furnizorul nu îşi îndeplineşte la termen obligaţi</w:t>
      </w:r>
      <w:r w:rsidR="00767083">
        <w:rPr>
          <w:sz w:val="22"/>
          <w:szCs w:val="22"/>
          <w:lang w:val="nl-NL"/>
        </w:rPr>
        <w:t xml:space="preserve">a de livrare </w:t>
      </w:r>
      <w:r w:rsidRPr="00431D9A">
        <w:rPr>
          <w:sz w:val="22"/>
          <w:szCs w:val="22"/>
          <w:lang w:val="nl-NL"/>
        </w:rPr>
        <w:t>asumat</w:t>
      </w:r>
      <w:r w:rsidR="00767083">
        <w:rPr>
          <w:sz w:val="22"/>
          <w:szCs w:val="22"/>
          <w:lang w:val="nl-NL"/>
        </w:rPr>
        <w:t xml:space="preserve">ă </w:t>
      </w:r>
      <w:r w:rsidRPr="00431D9A">
        <w:rPr>
          <w:sz w:val="22"/>
          <w:szCs w:val="22"/>
          <w:lang w:val="nl-NL"/>
        </w:rPr>
        <w:t xml:space="preserve"> prin contract, atunci achizitorul este îndreptăţit de a deduce din preţul contractului, ca penalităţi, o sumă echivalentă cu 0,1% din valoarea corespunzatoare partii de contract neexecutata, pe</w:t>
      </w:r>
      <w:r w:rsidR="00074F77">
        <w:rPr>
          <w:sz w:val="22"/>
          <w:szCs w:val="22"/>
          <w:lang w:val="nl-NL"/>
        </w:rPr>
        <w:t xml:space="preserve">ntru </w:t>
      </w:r>
      <w:r w:rsidRPr="00431D9A">
        <w:rPr>
          <w:sz w:val="22"/>
          <w:szCs w:val="22"/>
          <w:lang w:val="nl-NL"/>
        </w:rPr>
        <w:t>fiecare zi de intarziere.</w:t>
      </w:r>
    </w:p>
    <w:p w:rsidR="00B951D3" w:rsidRPr="00431D9A" w:rsidRDefault="00E444A9" w:rsidP="00431D9A">
      <w:pPr>
        <w:pStyle w:val="DefaultText"/>
        <w:spacing w:line="240" w:lineRule="auto"/>
        <w:jc w:val="both"/>
        <w:rPr>
          <w:sz w:val="22"/>
          <w:szCs w:val="22"/>
          <w:lang w:val="nl-NL"/>
        </w:rPr>
      </w:pPr>
      <w:r w:rsidRPr="00431D9A">
        <w:rPr>
          <w:sz w:val="22"/>
          <w:szCs w:val="22"/>
          <w:lang w:val="nl-NL"/>
        </w:rPr>
        <w:t xml:space="preserve">9.2 </w:t>
      </w:r>
      <w:r w:rsidRPr="00431D9A">
        <w:rPr>
          <w:b/>
          <w:bCs/>
          <w:sz w:val="22"/>
          <w:szCs w:val="22"/>
          <w:lang w:val="nl-NL"/>
        </w:rPr>
        <w:t>-</w:t>
      </w:r>
      <w:r w:rsidRPr="00431D9A">
        <w:rPr>
          <w:sz w:val="22"/>
          <w:szCs w:val="22"/>
          <w:lang w:val="nl-NL"/>
        </w:rPr>
        <w:t xml:space="preserve"> În cazul în care ac</w:t>
      </w:r>
      <w:r w:rsidR="00767083">
        <w:rPr>
          <w:sz w:val="22"/>
          <w:szCs w:val="22"/>
          <w:lang w:val="nl-NL"/>
        </w:rPr>
        <w:t xml:space="preserve">hizitorul nu onorează facturile, </w:t>
      </w:r>
      <w:r w:rsidRPr="00431D9A">
        <w:rPr>
          <w:sz w:val="22"/>
          <w:szCs w:val="22"/>
          <w:lang w:val="nl-NL"/>
        </w:rPr>
        <w:t>la expirarea perioadei convenite la art. 8.2 alin.(2), atunci acesta are obligaţia de a plăti, ca penalităţi, o sumă echivalentă cu 0,1% din plata neefectuată</w:t>
      </w:r>
      <w:r w:rsidR="00760E05">
        <w:rPr>
          <w:sz w:val="22"/>
          <w:szCs w:val="22"/>
          <w:lang w:val="nl-NL"/>
        </w:rPr>
        <w:t xml:space="preserve">, </w:t>
      </w:r>
      <w:r w:rsidRPr="00431D9A">
        <w:rPr>
          <w:sz w:val="22"/>
          <w:szCs w:val="22"/>
          <w:lang w:val="nl-NL"/>
        </w:rPr>
        <w:t>pentru fiecare zi de intarziere.</w:t>
      </w:r>
    </w:p>
    <w:p w:rsidR="00B951D3" w:rsidRPr="00431D9A" w:rsidRDefault="00E444A9" w:rsidP="00431D9A">
      <w:pPr>
        <w:pStyle w:val="DefaultText"/>
        <w:spacing w:line="240" w:lineRule="auto"/>
        <w:jc w:val="both"/>
        <w:rPr>
          <w:sz w:val="22"/>
          <w:szCs w:val="22"/>
          <w:lang w:val="fr-FR"/>
        </w:rPr>
      </w:pPr>
      <w:r w:rsidRPr="00431D9A">
        <w:rPr>
          <w:sz w:val="22"/>
          <w:szCs w:val="22"/>
          <w:lang w:val="nl-NL"/>
        </w:rPr>
        <w:t xml:space="preserve">9.3 - Achizitorul îşi rezervă dreptul de a renunţa oricând la contract, printr-o notificare scrisă adresată furnizorului fără nici o compensaţie, dacă acesta din urmă dă faliment, cu condiţia ca această renunţare să nu prejudicieze sau să afecteze dreptul la acţiune sau despăgubire pentru furnizor. </w:t>
      </w:r>
      <w:proofErr w:type="spellStart"/>
      <w:r w:rsidRPr="00431D9A">
        <w:rPr>
          <w:sz w:val="22"/>
          <w:szCs w:val="22"/>
          <w:lang w:val="fr-FR"/>
        </w:rPr>
        <w:t>În</w:t>
      </w:r>
      <w:proofErr w:type="spellEnd"/>
      <w:r w:rsidRPr="00431D9A">
        <w:rPr>
          <w:sz w:val="22"/>
          <w:szCs w:val="22"/>
          <w:lang w:val="fr-FR"/>
        </w:rPr>
        <w:t xml:space="preserve"> </w:t>
      </w:r>
      <w:proofErr w:type="spellStart"/>
      <w:r w:rsidRPr="00431D9A">
        <w:rPr>
          <w:sz w:val="22"/>
          <w:szCs w:val="22"/>
          <w:lang w:val="fr-FR"/>
        </w:rPr>
        <w:t>acest</w:t>
      </w:r>
      <w:proofErr w:type="spellEnd"/>
      <w:r w:rsidRPr="00431D9A">
        <w:rPr>
          <w:sz w:val="22"/>
          <w:szCs w:val="22"/>
          <w:lang w:val="fr-FR"/>
        </w:rPr>
        <w:t xml:space="preserve"> </w:t>
      </w:r>
      <w:proofErr w:type="spellStart"/>
      <w:r w:rsidRPr="00431D9A">
        <w:rPr>
          <w:sz w:val="22"/>
          <w:szCs w:val="22"/>
          <w:lang w:val="fr-FR"/>
        </w:rPr>
        <w:t>caz</w:t>
      </w:r>
      <w:proofErr w:type="spellEnd"/>
      <w:r w:rsidRPr="00431D9A">
        <w:rPr>
          <w:sz w:val="22"/>
          <w:szCs w:val="22"/>
          <w:lang w:val="fr-FR"/>
        </w:rPr>
        <w:t xml:space="preserve">, </w:t>
      </w:r>
      <w:proofErr w:type="spellStart"/>
      <w:r w:rsidRPr="00431D9A">
        <w:rPr>
          <w:sz w:val="22"/>
          <w:szCs w:val="22"/>
          <w:lang w:val="fr-FR"/>
        </w:rPr>
        <w:t>furnizorul</w:t>
      </w:r>
      <w:proofErr w:type="spellEnd"/>
      <w:r w:rsidRPr="00431D9A">
        <w:rPr>
          <w:sz w:val="22"/>
          <w:szCs w:val="22"/>
          <w:lang w:val="fr-FR"/>
        </w:rPr>
        <w:t xml:space="preserve"> are </w:t>
      </w:r>
      <w:proofErr w:type="spellStart"/>
      <w:r w:rsidRPr="00431D9A">
        <w:rPr>
          <w:sz w:val="22"/>
          <w:szCs w:val="22"/>
          <w:lang w:val="fr-FR"/>
        </w:rPr>
        <w:t>dreptul</w:t>
      </w:r>
      <w:proofErr w:type="spellEnd"/>
      <w:r w:rsidRPr="00431D9A">
        <w:rPr>
          <w:sz w:val="22"/>
          <w:szCs w:val="22"/>
          <w:lang w:val="fr-FR"/>
        </w:rPr>
        <w:t xml:space="preserve"> de a </w:t>
      </w:r>
      <w:proofErr w:type="spellStart"/>
      <w:r w:rsidRPr="00431D9A">
        <w:rPr>
          <w:sz w:val="22"/>
          <w:szCs w:val="22"/>
          <w:lang w:val="fr-FR"/>
        </w:rPr>
        <w:t>pretinde</w:t>
      </w:r>
      <w:proofErr w:type="spellEnd"/>
      <w:r w:rsidRPr="00431D9A">
        <w:rPr>
          <w:sz w:val="22"/>
          <w:szCs w:val="22"/>
          <w:lang w:val="fr-FR"/>
        </w:rPr>
        <w:t xml:space="preserve"> </w:t>
      </w:r>
      <w:proofErr w:type="spellStart"/>
      <w:r w:rsidRPr="00431D9A">
        <w:rPr>
          <w:sz w:val="22"/>
          <w:szCs w:val="22"/>
          <w:lang w:val="fr-FR"/>
        </w:rPr>
        <w:t>numai</w:t>
      </w:r>
      <w:proofErr w:type="spellEnd"/>
      <w:r w:rsidRPr="00431D9A">
        <w:rPr>
          <w:sz w:val="22"/>
          <w:szCs w:val="22"/>
          <w:lang w:val="fr-FR"/>
        </w:rPr>
        <w:t xml:space="preserve"> </w:t>
      </w:r>
      <w:proofErr w:type="spellStart"/>
      <w:r w:rsidRPr="00431D9A">
        <w:rPr>
          <w:sz w:val="22"/>
          <w:szCs w:val="22"/>
          <w:lang w:val="fr-FR"/>
        </w:rPr>
        <w:t>plata</w:t>
      </w:r>
      <w:proofErr w:type="spellEnd"/>
      <w:r w:rsidRPr="00431D9A">
        <w:rPr>
          <w:sz w:val="22"/>
          <w:szCs w:val="22"/>
          <w:lang w:val="fr-FR"/>
        </w:rPr>
        <w:t xml:space="preserve"> </w:t>
      </w:r>
      <w:proofErr w:type="spellStart"/>
      <w:r w:rsidRPr="00431D9A">
        <w:rPr>
          <w:sz w:val="22"/>
          <w:szCs w:val="22"/>
          <w:lang w:val="fr-FR"/>
        </w:rPr>
        <w:t>corespunzătoare</w:t>
      </w:r>
      <w:proofErr w:type="spellEnd"/>
      <w:r w:rsidRPr="00431D9A">
        <w:rPr>
          <w:sz w:val="22"/>
          <w:szCs w:val="22"/>
          <w:lang w:val="fr-FR"/>
        </w:rPr>
        <w:t xml:space="preserve"> </w:t>
      </w:r>
      <w:proofErr w:type="spellStart"/>
      <w:r w:rsidRPr="00431D9A">
        <w:rPr>
          <w:sz w:val="22"/>
          <w:szCs w:val="22"/>
          <w:lang w:val="fr-FR"/>
        </w:rPr>
        <w:t>pentru</w:t>
      </w:r>
      <w:proofErr w:type="spellEnd"/>
      <w:r w:rsidRPr="00431D9A">
        <w:rPr>
          <w:sz w:val="22"/>
          <w:szCs w:val="22"/>
          <w:lang w:val="fr-FR"/>
        </w:rPr>
        <w:t xml:space="preserve"> </w:t>
      </w:r>
      <w:proofErr w:type="spellStart"/>
      <w:r w:rsidRPr="00431D9A">
        <w:rPr>
          <w:sz w:val="22"/>
          <w:szCs w:val="22"/>
          <w:lang w:val="fr-FR"/>
        </w:rPr>
        <w:t>partea</w:t>
      </w:r>
      <w:proofErr w:type="spellEnd"/>
      <w:r w:rsidRPr="00431D9A">
        <w:rPr>
          <w:sz w:val="22"/>
          <w:szCs w:val="22"/>
          <w:lang w:val="fr-FR"/>
        </w:rPr>
        <w:t xml:space="preserve"> </w:t>
      </w:r>
      <w:proofErr w:type="spellStart"/>
      <w:r w:rsidRPr="00431D9A">
        <w:rPr>
          <w:sz w:val="22"/>
          <w:szCs w:val="22"/>
          <w:lang w:val="fr-FR"/>
        </w:rPr>
        <w:t>din</w:t>
      </w:r>
      <w:proofErr w:type="spellEnd"/>
      <w:r w:rsidRPr="00431D9A">
        <w:rPr>
          <w:sz w:val="22"/>
          <w:szCs w:val="22"/>
          <w:lang w:val="fr-FR"/>
        </w:rPr>
        <w:t xml:space="preserve"> </w:t>
      </w:r>
      <w:proofErr w:type="spellStart"/>
      <w:r w:rsidRPr="00431D9A">
        <w:rPr>
          <w:sz w:val="22"/>
          <w:szCs w:val="22"/>
          <w:lang w:val="fr-FR"/>
        </w:rPr>
        <w:t>contract</w:t>
      </w:r>
      <w:proofErr w:type="spellEnd"/>
      <w:r w:rsidRPr="00431D9A">
        <w:rPr>
          <w:sz w:val="22"/>
          <w:szCs w:val="22"/>
          <w:lang w:val="fr-FR"/>
        </w:rPr>
        <w:t xml:space="preserve"> </w:t>
      </w:r>
      <w:proofErr w:type="spellStart"/>
      <w:r w:rsidRPr="00431D9A">
        <w:rPr>
          <w:sz w:val="22"/>
          <w:szCs w:val="22"/>
          <w:lang w:val="fr-FR"/>
        </w:rPr>
        <w:t>executată</w:t>
      </w:r>
      <w:proofErr w:type="spellEnd"/>
      <w:r w:rsidRPr="00431D9A">
        <w:rPr>
          <w:sz w:val="22"/>
          <w:szCs w:val="22"/>
          <w:lang w:val="fr-FR"/>
        </w:rPr>
        <w:t xml:space="preserve"> </w:t>
      </w:r>
      <w:proofErr w:type="spellStart"/>
      <w:r w:rsidRPr="00431D9A">
        <w:rPr>
          <w:sz w:val="22"/>
          <w:szCs w:val="22"/>
          <w:lang w:val="fr-FR"/>
        </w:rPr>
        <w:t>pâna</w:t>
      </w:r>
      <w:proofErr w:type="spellEnd"/>
      <w:r w:rsidRPr="00431D9A">
        <w:rPr>
          <w:sz w:val="22"/>
          <w:szCs w:val="22"/>
          <w:lang w:val="fr-FR"/>
        </w:rPr>
        <w:t xml:space="preserve"> la data </w:t>
      </w:r>
      <w:proofErr w:type="spellStart"/>
      <w:r w:rsidRPr="00431D9A">
        <w:rPr>
          <w:sz w:val="22"/>
          <w:szCs w:val="22"/>
          <w:lang w:val="fr-FR"/>
        </w:rPr>
        <w:t>denunţării</w:t>
      </w:r>
      <w:proofErr w:type="spellEnd"/>
      <w:r w:rsidRPr="00431D9A">
        <w:rPr>
          <w:sz w:val="22"/>
          <w:szCs w:val="22"/>
          <w:lang w:val="fr-FR"/>
        </w:rPr>
        <w:t xml:space="preserve"> </w:t>
      </w:r>
      <w:proofErr w:type="spellStart"/>
      <w:r w:rsidRPr="00431D9A">
        <w:rPr>
          <w:sz w:val="22"/>
          <w:szCs w:val="22"/>
          <w:lang w:val="fr-FR"/>
        </w:rPr>
        <w:t>unilaterale</w:t>
      </w:r>
      <w:proofErr w:type="spellEnd"/>
      <w:r w:rsidRPr="00431D9A">
        <w:rPr>
          <w:sz w:val="22"/>
          <w:szCs w:val="22"/>
          <w:lang w:val="fr-FR"/>
        </w:rPr>
        <w:t xml:space="preserve"> </w:t>
      </w:r>
      <w:proofErr w:type="gramStart"/>
      <w:r w:rsidRPr="00431D9A">
        <w:rPr>
          <w:sz w:val="22"/>
          <w:szCs w:val="22"/>
          <w:lang w:val="fr-FR"/>
        </w:rPr>
        <w:t>a</w:t>
      </w:r>
      <w:proofErr w:type="gramEnd"/>
      <w:r w:rsidRPr="00431D9A">
        <w:rPr>
          <w:sz w:val="22"/>
          <w:szCs w:val="22"/>
          <w:lang w:val="fr-FR"/>
        </w:rPr>
        <w:t xml:space="preserve"> </w:t>
      </w:r>
      <w:proofErr w:type="spellStart"/>
      <w:r w:rsidRPr="00431D9A">
        <w:rPr>
          <w:sz w:val="22"/>
          <w:szCs w:val="22"/>
          <w:lang w:val="fr-FR"/>
        </w:rPr>
        <w:t>contractului</w:t>
      </w:r>
      <w:proofErr w:type="spellEnd"/>
      <w:r w:rsidRPr="00431D9A">
        <w:rPr>
          <w:sz w:val="22"/>
          <w:szCs w:val="22"/>
          <w:lang w:val="fr-FR"/>
        </w:rPr>
        <w:t>.</w:t>
      </w:r>
    </w:p>
    <w:p w:rsidR="00B951D3" w:rsidRPr="00F50993" w:rsidRDefault="00E444A9" w:rsidP="00431D9A">
      <w:pPr>
        <w:pStyle w:val="DefaultText"/>
        <w:spacing w:line="240" w:lineRule="auto"/>
        <w:jc w:val="center"/>
        <w:rPr>
          <w:b/>
          <w:bCs/>
          <w:i/>
          <w:iCs/>
          <w:sz w:val="22"/>
          <w:szCs w:val="22"/>
          <w:lang w:val="fr-FR"/>
        </w:rPr>
      </w:pPr>
      <w:proofErr w:type="spellStart"/>
      <w:r w:rsidRPr="00F50993">
        <w:rPr>
          <w:b/>
          <w:bCs/>
          <w:i/>
          <w:iCs/>
          <w:sz w:val="22"/>
          <w:szCs w:val="22"/>
          <w:lang w:val="fr-FR"/>
        </w:rPr>
        <w:t>Clauze</w:t>
      </w:r>
      <w:proofErr w:type="spellEnd"/>
      <w:r w:rsidRPr="00F50993">
        <w:rPr>
          <w:b/>
          <w:bCs/>
          <w:i/>
          <w:iCs/>
          <w:sz w:val="22"/>
          <w:szCs w:val="22"/>
          <w:lang w:val="fr-FR"/>
        </w:rPr>
        <w:t xml:space="preserve"> </w:t>
      </w:r>
      <w:proofErr w:type="spellStart"/>
      <w:r w:rsidR="00767083" w:rsidRPr="00F50993">
        <w:rPr>
          <w:b/>
          <w:bCs/>
          <w:i/>
          <w:iCs/>
          <w:sz w:val="22"/>
          <w:szCs w:val="22"/>
          <w:lang w:val="fr-FR"/>
        </w:rPr>
        <w:t>specific</w:t>
      </w:r>
      <w:r w:rsidRPr="00F50993">
        <w:rPr>
          <w:b/>
          <w:bCs/>
          <w:i/>
          <w:iCs/>
          <w:sz w:val="22"/>
          <w:szCs w:val="22"/>
          <w:lang w:val="fr-FR"/>
        </w:rPr>
        <w:t>e</w:t>
      </w:r>
      <w:proofErr w:type="spellEnd"/>
    </w:p>
    <w:p w:rsidR="00767083" w:rsidRPr="00F50993" w:rsidRDefault="00767083" w:rsidP="00431D9A">
      <w:pPr>
        <w:pStyle w:val="DefaultText"/>
        <w:spacing w:line="240" w:lineRule="auto"/>
        <w:jc w:val="center"/>
        <w:rPr>
          <w:b/>
          <w:bCs/>
          <w:i/>
          <w:iCs/>
          <w:sz w:val="22"/>
          <w:szCs w:val="22"/>
          <w:lang w:val="fr-FR"/>
        </w:rPr>
      </w:pPr>
    </w:p>
    <w:p w:rsidR="00B951D3" w:rsidRPr="00431D9A" w:rsidRDefault="00E444A9" w:rsidP="00431D9A">
      <w:pPr>
        <w:pStyle w:val="DefaultText"/>
        <w:spacing w:line="240" w:lineRule="auto"/>
        <w:jc w:val="both"/>
        <w:rPr>
          <w:b/>
          <w:bCs/>
          <w:i/>
          <w:iCs/>
          <w:sz w:val="22"/>
          <w:szCs w:val="22"/>
          <w:lang w:val="it-IT"/>
        </w:rPr>
      </w:pPr>
      <w:r w:rsidRPr="00431D9A">
        <w:rPr>
          <w:b/>
          <w:bCs/>
          <w:i/>
          <w:iCs/>
          <w:sz w:val="22"/>
          <w:szCs w:val="22"/>
          <w:lang w:val="it-IT"/>
        </w:rPr>
        <w:t xml:space="preserve">10. Recepţie şi verificări </w:t>
      </w:r>
    </w:p>
    <w:p w:rsidR="00B951D3" w:rsidRPr="00431D9A" w:rsidRDefault="00E444A9" w:rsidP="00431D9A">
      <w:pPr>
        <w:pStyle w:val="DefaultText2"/>
        <w:spacing w:line="240" w:lineRule="auto"/>
        <w:jc w:val="both"/>
        <w:rPr>
          <w:sz w:val="22"/>
          <w:szCs w:val="22"/>
          <w:lang w:val="it-IT"/>
        </w:rPr>
      </w:pPr>
      <w:r w:rsidRPr="00431D9A">
        <w:rPr>
          <w:sz w:val="22"/>
          <w:szCs w:val="22"/>
          <w:lang w:val="it-IT"/>
        </w:rPr>
        <w:t>10.1 – Achizitorul,</w:t>
      </w:r>
      <w:r w:rsidRPr="00431D9A">
        <w:rPr>
          <w:b/>
          <w:bCs/>
          <w:i/>
          <w:iCs/>
          <w:sz w:val="22"/>
          <w:szCs w:val="22"/>
          <w:lang w:val="it-IT"/>
        </w:rPr>
        <w:t xml:space="preserve"> </w:t>
      </w:r>
      <w:r w:rsidR="00BC5572" w:rsidRPr="00431D9A">
        <w:rPr>
          <w:b/>
          <w:bCs/>
          <w:i/>
          <w:iCs/>
          <w:sz w:val="22"/>
          <w:szCs w:val="22"/>
          <w:lang w:val="it-IT"/>
        </w:rPr>
        <w:t xml:space="preserve">prin </w:t>
      </w:r>
      <w:r w:rsidR="00EA73AA">
        <w:rPr>
          <w:b/>
          <w:bCs/>
          <w:i/>
          <w:iCs/>
          <w:sz w:val="22"/>
          <w:szCs w:val="22"/>
          <w:lang w:val="it-IT"/>
        </w:rPr>
        <w:t>unitatea beneficiar</w:t>
      </w:r>
      <w:r w:rsidR="008E465A">
        <w:rPr>
          <w:b/>
          <w:bCs/>
          <w:i/>
          <w:iCs/>
          <w:sz w:val="22"/>
          <w:szCs w:val="22"/>
          <w:lang w:val="it-IT"/>
        </w:rPr>
        <w:t>ă</w:t>
      </w:r>
      <w:r w:rsidR="00BC5572" w:rsidRPr="00431D9A">
        <w:rPr>
          <w:b/>
          <w:bCs/>
          <w:i/>
          <w:iCs/>
          <w:sz w:val="22"/>
          <w:szCs w:val="22"/>
          <w:lang w:val="it-IT"/>
        </w:rPr>
        <w:t xml:space="preserve"> </w:t>
      </w:r>
      <w:r w:rsidR="00BC5572">
        <w:rPr>
          <w:b/>
          <w:bCs/>
          <w:i/>
          <w:iCs/>
          <w:sz w:val="22"/>
          <w:szCs w:val="22"/>
          <w:lang w:val="it-IT"/>
        </w:rPr>
        <w:t>–</w:t>
      </w:r>
      <w:r w:rsidR="00BC5572" w:rsidRPr="00431D9A">
        <w:rPr>
          <w:b/>
          <w:bCs/>
          <w:i/>
          <w:iCs/>
          <w:sz w:val="22"/>
          <w:szCs w:val="22"/>
          <w:lang w:val="it-IT"/>
        </w:rPr>
        <w:t xml:space="preserve"> C</w:t>
      </w:r>
      <w:r w:rsidR="00BC5572">
        <w:rPr>
          <w:b/>
          <w:bCs/>
          <w:i/>
          <w:iCs/>
          <w:sz w:val="22"/>
          <w:szCs w:val="22"/>
          <w:lang w:val="it-IT"/>
        </w:rPr>
        <w:t xml:space="preserve">entrul </w:t>
      </w:r>
      <w:r w:rsidR="00EA73AA">
        <w:rPr>
          <w:b/>
          <w:bCs/>
          <w:i/>
          <w:iCs/>
          <w:sz w:val="22"/>
          <w:szCs w:val="22"/>
          <w:lang w:val="it-IT"/>
        </w:rPr>
        <w:t>C.R.T.F. Brebu-C.S.C. “sf. Filof</w:t>
      </w:r>
      <w:r w:rsidR="00E64806">
        <w:rPr>
          <w:b/>
          <w:bCs/>
          <w:i/>
          <w:iCs/>
          <w:sz w:val="22"/>
          <w:szCs w:val="22"/>
          <w:lang w:val="it-IT"/>
        </w:rPr>
        <w:t>teia</w:t>
      </w:r>
      <w:r w:rsidR="00EA73AA">
        <w:rPr>
          <w:b/>
          <w:bCs/>
          <w:i/>
          <w:iCs/>
          <w:sz w:val="22"/>
          <w:szCs w:val="22"/>
          <w:lang w:val="it-IT"/>
        </w:rPr>
        <w:t xml:space="preserve"> Campina</w:t>
      </w:r>
      <w:r w:rsidRPr="00431D9A">
        <w:rPr>
          <w:sz w:val="22"/>
          <w:szCs w:val="22"/>
          <w:lang w:val="it-IT"/>
        </w:rPr>
        <w:t>,</w:t>
      </w:r>
      <w:r w:rsidR="00BC5572">
        <w:rPr>
          <w:sz w:val="22"/>
          <w:szCs w:val="22"/>
          <w:lang w:val="it-IT"/>
        </w:rPr>
        <w:t xml:space="preserve"> </w:t>
      </w:r>
      <w:r w:rsidRPr="00431D9A">
        <w:rPr>
          <w:sz w:val="22"/>
          <w:szCs w:val="22"/>
          <w:lang w:val="it-IT"/>
        </w:rPr>
        <w:t xml:space="preserve">are dreptul de a verifica modul de instalare </w:t>
      </w:r>
      <w:r w:rsidR="00074F77">
        <w:rPr>
          <w:sz w:val="22"/>
          <w:szCs w:val="22"/>
          <w:lang w:val="it-IT"/>
        </w:rPr>
        <w:t>ș</w:t>
      </w:r>
      <w:r w:rsidRPr="00431D9A">
        <w:rPr>
          <w:sz w:val="22"/>
          <w:szCs w:val="22"/>
          <w:lang w:val="it-IT"/>
        </w:rPr>
        <w:t xml:space="preserve">i punere </w:t>
      </w:r>
      <w:r w:rsidR="00074F77">
        <w:rPr>
          <w:sz w:val="22"/>
          <w:szCs w:val="22"/>
          <w:lang w:val="it-IT"/>
        </w:rPr>
        <w:t>î</w:t>
      </w:r>
      <w:r w:rsidRPr="00431D9A">
        <w:rPr>
          <w:sz w:val="22"/>
          <w:szCs w:val="22"/>
          <w:lang w:val="it-IT"/>
        </w:rPr>
        <w:t>n func</w:t>
      </w:r>
      <w:r w:rsidR="00074F77">
        <w:rPr>
          <w:sz w:val="22"/>
          <w:szCs w:val="22"/>
          <w:lang w:val="it-IT"/>
        </w:rPr>
        <w:t>ț</w:t>
      </w:r>
      <w:r w:rsidRPr="00431D9A">
        <w:rPr>
          <w:sz w:val="22"/>
          <w:szCs w:val="22"/>
          <w:lang w:val="it-IT"/>
        </w:rPr>
        <w:t>iune a produselor pentru a stabili conformitatea lor cu prevederile din propunerea tehnică.</w:t>
      </w:r>
    </w:p>
    <w:p w:rsidR="00B951D3" w:rsidRPr="00431D9A" w:rsidRDefault="00E444A9" w:rsidP="00431D9A">
      <w:pPr>
        <w:pStyle w:val="DefaultText2"/>
        <w:spacing w:line="240" w:lineRule="auto"/>
        <w:jc w:val="both"/>
        <w:rPr>
          <w:sz w:val="22"/>
          <w:szCs w:val="22"/>
          <w:lang w:val="it-IT"/>
        </w:rPr>
      </w:pPr>
      <w:r w:rsidRPr="00431D9A">
        <w:rPr>
          <w:sz w:val="22"/>
          <w:szCs w:val="22"/>
          <w:lang w:val="it-IT"/>
        </w:rPr>
        <w:t>10.2 - Verificările vor fi efectuate de către achizitor prin reprezentanţii săi împuterniciţi, în conformitate cu prevederile din prezentul contract. Achizitorul are obligaţia de a notifica în scris furnizorului, identitatea persoanelor împuternicite pentru acest scop.</w:t>
      </w:r>
    </w:p>
    <w:p w:rsidR="00B951D3" w:rsidRPr="00431D9A" w:rsidRDefault="00E444A9" w:rsidP="00431D9A">
      <w:pPr>
        <w:pStyle w:val="DefaultText"/>
        <w:spacing w:line="240" w:lineRule="auto"/>
        <w:jc w:val="both"/>
        <w:rPr>
          <w:b/>
          <w:bCs/>
          <w:i/>
          <w:iCs/>
          <w:sz w:val="22"/>
          <w:szCs w:val="22"/>
          <w:lang w:val="it-IT"/>
        </w:rPr>
      </w:pPr>
      <w:r w:rsidRPr="00431D9A">
        <w:rPr>
          <w:b/>
          <w:bCs/>
          <w:i/>
          <w:iCs/>
          <w:sz w:val="22"/>
          <w:szCs w:val="22"/>
          <w:lang w:val="it-IT"/>
        </w:rPr>
        <w:t>11. Începere, finalizare, întârzieri, sistare</w:t>
      </w:r>
    </w:p>
    <w:p w:rsidR="00B951D3" w:rsidRPr="00431D9A" w:rsidRDefault="00E444A9" w:rsidP="00431D9A">
      <w:pPr>
        <w:pStyle w:val="DefaultText"/>
        <w:spacing w:line="240" w:lineRule="auto"/>
        <w:jc w:val="both"/>
        <w:rPr>
          <w:sz w:val="22"/>
          <w:szCs w:val="22"/>
          <w:lang w:val="it-IT"/>
        </w:rPr>
      </w:pPr>
      <w:r w:rsidRPr="00431D9A">
        <w:rPr>
          <w:sz w:val="22"/>
          <w:szCs w:val="22"/>
          <w:lang w:val="it-IT"/>
        </w:rPr>
        <w:t xml:space="preserve">11.1 - (1) Furnizorul are obligaţia sa </w:t>
      </w:r>
      <w:r w:rsidR="00074F77">
        <w:rPr>
          <w:sz w:val="22"/>
          <w:szCs w:val="22"/>
          <w:lang w:val="it-IT"/>
        </w:rPr>
        <w:t>livreze</w:t>
      </w:r>
      <w:r w:rsidRPr="00431D9A">
        <w:rPr>
          <w:sz w:val="22"/>
          <w:szCs w:val="22"/>
          <w:lang w:val="it-IT"/>
        </w:rPr>
        <w:t>, să monteze  și să pună în funcțiune  produs</w:t>
      </w:r>
      <w:r w:rsidR="001E0ABA">
        <w:rPr>
          <w:sz w:val="22"/>
          <w:szCs w:val="22"/>
          <w:lang w:val="it-IT"/>
        </w:rPr>
        <w:t>ul</w:t>
      </w:r>
      <w:r w:rsidR="00EA73AA">
        <w:rPr>
          <w:sz w:val="22"/>
          <w:szCs w:val="22"/>
          <w:lang w:val="it-IT"/>
        </w:rPr>
        <w:t>e</w:t>
      </w:r>
      <w:r w:rsidR="001E0ABA">
        <w:rPr>
          <w:sz w:val="22"/>
          <w:szCs w:val="22"/>
          <w:lang w:val="it-IT"/>
        </w:rPr>
        <w:t xml:space="preserve"> </w:t>
      </w:r>
      <w:r w:rsidR="00EA73AA">
        <w:rPr>
          <w:sz w:val="22"/>
          <w:szCs w:val="22"/>
          <w:lang w:val="it-IT"/>
        </w:rPr>
        <w:t>–</w:t>
      </w:r>
      <w:r w:rsidR="00C1491A" w:rsidRPr="00C1491A">
        <w:rPr>
          <w:i/>
          <w:sz w:val="22"/>
          <w:szCs w:val="22"/>
          <w:lang w:val="it-IT"/>
        </w:rPr>
        <w:t>3 buc</w:t>
      </w:r>
      <w:r w:rsidR="00C1491A">
        <w:rPr>
          <w:sz w:val="22"/>
          <w:szCs w:val="22"/>
          <w:lang w:val="it-IT"/>
        </w:rPr>
        <w:t xml:space="preserve">. </w:t>
      </w:r>
      <w:r w:rsidR="00EA73AA" w:rsidRPr="00C1491A">
        <w:rPr>
          <w:i/>
          <w:sz w:val="22"/>
          <w:szCs w:val="22"/>
          <w:lang w:val="it-IT"/>
        </w:rPr>
        <w:t>Centrale termice in condensație de 28 KW</w:t>
      </w:r>
      <w:r w:rsidR="001E0ABA">
        <w:rPr>
          <w:sz w:val="22"/>
          <w:szCs w:val="22"/>
          <w:lang w:val="it-IT"/>
        </w:rPr>
        <w:t xml:space="preserve"> </w:t>
      </w:r>
      <w:r w:rsidRPr="00431D9A">
        <w:rPr>
          <w:sz w:val="22"/>
          <w:szCs w:val="22"/>
          <w:lang w:val="it-IT"/>
        </w:rPr>
        <w:t xml:space="preserve"> în </w:t>
      </w:r>
      <w:r w:rsidR="001E0ABA">
        <w:rPr>
          <w:sz w:val="22"/>
          <w:szCs w:val="22"/>
          <w:lang w:val="it-IT"/>
        </w:rPr>
        <w:t>termen de cel mult 30 de zile, calculate de la data semnării contractului de către ambele părți</w:t>
      </w:r>
      <w:r w:rsidRPr="00431D9A">
        <w:rPr>
          <w:sz w:val="22"/>
          <w:szCs w:val="22"/>
          <w:lang w:val="it-IT"/>
        </w:rPr>
        <w:t xml:space="preserve">. </w:t>
      </w:r>
    </w:p>
    <w:p w:rsidR="00B951D3" w:rsidRPr="00431D9A" w:rsidRDefault="00E444A9" w:rsidP="00431D9A">
      <w:pPr>
        <w:pStyle w:val="DefaultText"/>
        <w:spacing w:line="240" w:lineRule="auto"/>
        <w:jc w:val="both"/>
        <w:rPr>
          <w:sz w:val="22"/>
          <w:szCs w:val="22"/>
          <w:lang w:val="pt-BR"/>
        </w:rPr>
      </w:pPr>
      <w:r w:rsidRPr="00431D9A">
        <w:rPr>
          <w:sz w:val="22"/>
          <w:szCs w:val="22"/>
          <w:lang w:val="pt-BR"/>
        </w:rPr>
        <w:t xml:space="preserve"> (2) În cazul în care furnizorul suferă întârzieri şi/sau suportă costuri suplimentare, datorate în exclusivitate achizitorului, părţile vor stabili de comun acord totalul cheltuielilor aferente, dacă este cazul, care se vor adăuga la preţul contractului.</w:t>
      </w:r>
    </w:p>
    <w:p w:rsidR="00B951D3" w:rsidRPr="00431D9A" w:rsidRDefault="00E444A9" w:rsidP="00431D9A">
      <w:pPr>
        <w:pStyle w:val="DefaultText"/>
        <w:spacing w:line="240" w:lineRule="auto"/>
        <w:jc w:val="both"/>
        <w:rPr>
          <w:sz w:val="22"/>
          <w:szCs w:val="22"/>
          <w:lang w:val="pt-BR"/>
        </w:rPr>
      </w:pPr>
      <w:r w:rsidRPr="00431D9A">
        <w:rPr>
          <w:sz w:val="22"/>
          <w:szCs w:val="22"/>
          <w:lang w:val="pt-BR"/>
        </w:rPr>
        <w:t xml:space="preserve">11.2 - (1) Furnizarea, montarea si punerea in functiune sau oricare faza a acestora prevăzută a fi terminată în perioada stabilită in propunerea tehnica, trebuie finalizate în termenul convenit de părţi, termen care se calculează de la data </w:t>
      </w:r>
      <w:r w:rsidR="001E0ABA">
        <w:rPr>
          <w:sz w:val="22"/>
          <w:szCs w:val="22"/>
          <w:lang w:val="pt-BR"/>
        </w:rPr>
        <w:t>semnării contractului de către ambele părți.</w:t>
      </w:r>
    </w:p>
    <w:p w:rsidR="00B951D3" w:rsidRPr="00431D9A" w:rsidRDefault="00E444A9" w:rsidP="00431D9A">
      <w:pPr>
        <w:pStyle w:val="DefaultText"/>
        <w:spacing w:line="240" w:lineRule="auto"/>
        <w:jc w:val="both"/>
        <w:rPr>
          <w:sz w:val="22"/>
          <w:szCs w:val="22"/>
        </w:rPr>
      </w:pPr>
      <w:r w:rsidRPr="00431D9A">
        <w:rPr>
          <w:sz w:val="22"/>
          <w:szCs w:val="22"/>
        </w:rPr>
        <w:t xml:space="preserve">(2) </w:t>
      </w:r>
      <w:proofErr w:type="spellStart"/>
      <w:r w:rsidRPr="00431D9A">
        <w:rPr>
          <w:sz w:val="22"/>
          <w:szCs w:val="22"/>
        </w:rPr>
        <w:t>În</w:t>
      </w:r>
      <w:proofErr w:type="spellEnd"/>
      <w:r w:rsidRPr="00431D9A">
        <w:rPr>
          <w:sz w:val="22"/>
          <w:szCs w:val="22"/>
        </w:rPr>
        <w:t xml:space="preserve"> </w:t>
      </w:r>
      <w:proofErr w:type="spellStart"/>
      <w:r w:rsidRPr="00431D9A">
        <w:rPr>
          <w:sz w:val="22"/>
          <w:szCs w:val="22"/>
        </w:rPr>
        <w:t>cazul</w:t>
      </w:r>
      <w:proofErr w:type="spellEnd"/>
      <w:r w:rsidRPr="00431D9A">
        <w:rPr>
          <w:sz w:val="22"/>
          <w:szCs w:val="22"/>
        </w:rPr>
        <w:t xml:space="preserve"> </w:t>
      </w:r>
      <w:proofErr w:type="spellStart"/>
      <w:r w:rsidRPr="00431D9A">
        <w:rPr>
          <w:sz w:val="22"/>
          <w:szCs w:val="22"/>
        </w:rPr>
        <w:t>în</w:t>
      </w:r>
      <w:proofErr w:type="spellEnd"/>
      <w:r w:rsidRPr="00431D9A">
        <w:rPr>
          <w:sz w:val="22"/>
          <w:szCs w:val="22"/>
        </w:rPr>
        <w:t xml:space="preserve"> care:</w:t>
      </w:r>
    </w:p>
    <w:p w:rsidR="00B951D3" w:rsidRPr="00431D9A" w:rsidRDefault="00E444A9" w:rsidP="00431D9A">
      <w:pPr>
        <w:pStyle w:val="DefaultText"/>
        <w:numPr>
          <w:ilvl w:val="7"/>
          <w:numId w:val="2"/>
        </w:numPr>
        <w:overflowPunct/>
        <w:spacing w:line="240" w:lineRule="auto"/>
        <w:jc w:val="both"/>
        <w:textAlignment w:val="auto"/>
        <w:rPr>
          <w:sz w:val="22"/>
          <w:szCs w:val="22"/>
          <w:lang w:val="fr-FR"/>
        </w:rPr>
      </w:pPr>
      <w:proofErr w:type="spellStart"/>
      <w:r w:rsidRPr="00431D9A">
        <w:rPr>
          <w:sz w:val="22"/>
          <w:szCs w:val="22"/>
          <w:lang w:val="fr-FR"/>
        </w:rPr>
        <w:t>orice</w:t>
      </w:r>
      <w:proofErr w:type="spellEnd"/>
      <w:r w:rsidRPr="00431D9A">
        <w:rPr>
          <w:sz w:val="22"/>
          <w:szCs w:val="22"/>
          <w:lang w:val="fr-FR"/>
        </w:rPr>
        <w:t xml:space="preserve"> motive de </w:t>
      </w:r>
      <w:proofErr w:type="spellStart"/>
      <w:r w:rsidRPr="00431D9A">
        <w:rPr>
          <w:sz w:val="22"/>
          <w:szCs w:val="22"/>
          <w:lang w:val="fr-FR"/>
        </w:rPr>
        <w:t>întârziere</w:t>
      </w:r>
      <w:proofErr w:type="spellEnd"/>
      <w:r w:rsidRPr="00431D9A">
        <w:rPr>
          <w:sz w:val="22"/>
          <w:szCs w:val="22"/>
          <w:lang w:val="fr-FR"/>
        </w:rPr>
        <w:t xml:space="preserve">, ce nu se </w:t>
      </w:r>
      <w:proofErr w:type="spellStart"/>
      <w:r w:rsidRPr="00431D9A">
        <w:rPr>
          <w:sz w:val="22"/>
          <w:szCs w:val="22"/>
          <w:lang w:val="fr-FR"/>
        </w:rPr>
        <w:t>datorează</w:t>
      </w:r>
      <w:proofErr w:type="spellEnd"/>
      <w:r w:rsidRPr="00431D9A">
        <w:rPr>
          <w:sz w:val="22"/>
          <w:szCs w:val="22"/>
          <w:lang w:val="fr-FR"/>
        </w:rPr>
        <w:t xml:space="preserve"> </w:t>
      </w:r>
      <w:proofErr w:type="spellStart"/>
      <w:r w:rsidRPr="00431D9A">
        <w:rPr>
          <w:sz w:val="22"/>
          <w:szCs w:val="22"/>
          <w:lang w:val="fr-FR"/>
        </w:rPr>
        <w:t>prestatorului</w:t>
      </w:r>
      <w:proofErr w:type="spellEnd"/>
      <w:r w:rsidRPr="00431D9A">
        <w:rPr>
          <w:sz w:val="22"/>
          <w:szCs w:val="22"/>
          <w:lang w:val="fr-FR"/>
        </w:rPr>
        <w:t xml:space="preserve">, </w:t>
      </w:r>
      <w:proofErr w:type="spellStart"/>
      <w:r w:rsidRPr="00431D9A">
        <w:rPr>
          <w:sz w:val="22"/>
          <w:szCs w:val="22"/>
          <w:lang w:val="fr-FR"/>
        </w:rPr>
        <w:t>sau</w:t>
      </w:r>
      <w:proofErr w:type="spellEnd"/>
    </w:p>
    <w:p w:rsidR="00B951D3" w:rsidRPr="00431D9A" w:rsidRDefault="00E444A9" w:rsidP="00431D9A">
      <w:pPr>
        <w:pStyle w:val="DefaultText"/>
        <w:numPr>
          <w:ilvl w:val="7"/>
          <w:numId w:val="2"/>
        </w:numPr>
        <w:overflowPunct/>
        <w:spacing w:line="240" w:lineRule="auto"/>
        <w:jc w:val="both"/>
        <w:textAlignment w:val="auto"/>
        <w:rPr>
          <w:sz w:val="22"/>
          <w:szCs w:val="22"/>
          <w:lang w:val="fr-FR"/>
        </w:rPr>
      </w:pPr>
      <w:proofErr w:type="spellStart"/>
      <w:r w:rsidRPr="00431D9A">
        <w:rPr>
          <w:sz w:val="22"/>
          <w:szCs w:val="22"/>
          <w:lang w:val="fr-FR"/>
        </w:rPr>
        <w:t>alte</w:t>
      </w:r>
      <w:proofErr w:type="spellEnd"/>
      <w:r w:rsidRPr="00431D9A">
        <w:rPr>
          <w:sz w:val="22"/>
          <w:szCs w:val="22"/>
          <w:lang w:val="fr-FR"/>
        </w:rPr>
        <w:t xml:space="preserve"> </w:t>
      </w:r>
      <w:proofErr w:type="spellStart"/>
      <w:r w:rsidRPr="00431D9A">
        <w:rPr>
          <w:sz w:val="22"/>
          <w:szCs w:val="22"/>
          <w:lang w:val="fr-FR"/>
        </w:rPr>
        <w:t>circumstanţe</w:t>
      </w:r>
      <w:proofErr w:type="spellEnd"/>
      <w:r w:rsidRPr="00431D9A">
        <w:rPr>
          <w:sz w:val="22"/>
          <w:szCs w:val="22"/>
          <w:lang w:val="fr-FR"/>
        </w:rPr>
        <w:t xml:space="preserve"> </w:t>
      </w:r>
      <w:proofErr w:type="spellStart"/>
      <w:r w:rsidRPr="00431D9A">
        <w:rPr>
          <w:sz w:val="22"/>
          <w:szCs w:val="22"/>
          <w:lang w:val="fr-FR"/>
        </w:rPr>
        <w:t>neobişnuite</w:t>
      </w:r>
      <w:proofErr w:type="spellEnd"/>
      <w:r w:rsidRPr="00431D9A">
        <w:rPr>
          <w:sz w:val="22"/>
          <w:szCs w:val="22"/>
          <w:lang w:val="fr-FR"/>
        </w:rPr>
        <w:t xml:space="preserve"> </w:t>
      </w:r>
      <w:proofErr w:type="spellStart"/>
      <w:r w:rsidRPr="00431D9A">
        <w:rPr>
          <w:sz w:val="22"/>
          <w:szCs w:val="22"/>
          <w:lang w:val="fr-FR"/>
        </w:rPr>
        <w:t>susceptibile</w:t>
      </w:r>
      <w:proofErr w:type="spellEnd"/>
      <w:r w:rsidRPr="00431D9A">
        <w:rPr>
          <w:sz w:val="22"/>
          <w:szCs w:val="22"/>
          <w:lang w:val="fr-FR"/>
        </w:rPr>
        <w:t xml:space="preserve"> de a </w:t>
      </w:r>
      <w:proofErr w:type="spellStart"/>
      <w:r w:rsidRPr="00431D9A">
        <w:rPr>
          <w:sz w:val="22"/>
          <w:szCs w:val="22"/>
          <w:lang w:val="fr-FR"/>
        </w:rPr>
        <w:t>surveni</w:t>
      </w:r>
      <w:proofErr w:type="spellEnd"/>
      <w:r w:rsidRPr="00431D9A">
        <w:rPr>
          <w:sz w:val="22"/>
          <w:szCs w:val="22"/>
          <w:lang w:val="fr-FR"/>
        </w:rPr>
        <w:t xml:space="preserve">, </w:t>
      </w:r>
      <w:proofErr w:type="spellStart"/>
      <w:r w:rsidRPr="00431D9A">
        <w:rPr>
          <w:sz w:val="22"/>
          <w:szCs w:val="22"/>
          <w:lang w:val="fr-FR"/>
        </w:rPr>
        <w:t>altfel</w:t>
      </w:r>
      <w:proofErr w:type="spellEnd"/>
      <w:r w:rsidRPr="00431D9A">
        <w:rPr>
          <w:sz w:val="22"/>
          <w:szCs w:val="22"/>
          <w:lang w:val="fr-FR"/>
        </w:rPr>
        <w:t xml:space="preserve"> </w:t>
      </w:r>
      <w:proofErr w:type="spellStart"/>
      <w:r w:rsidRPr="00431D9A">
        <w:rPr>
          <w:sz w:val="22"/>
          <w:szCs w:val="22"/>
          <w:lang w:val="fr-FR"/>
        </w:rPr>
        <w:t>decât</w:t>
      </w:r>
      <w:proofErr w:type="spellEnd"/>
      <w:r w:rsidRPr="00431D9A">
        <w:rPr>
          <w:sz w:val="22"/>
          <w:szCs w:val="22"/>
          <w:lang w:val="fr-FR"/>
        </w:rPr>
        <w:t xml:space="preserve"> </w:t>
      </w:r>
      <w:proofErr w:type="spellStart"/>
      <w:r w:rsidRPr="00431D9A">
        <w:rPr>
          <w:sz w:val="22"/>
          <w:szCs w:val="22"/>
          <w:lang w:val="fr-FR"/>
        </w:rPr>
        <w:t>prin</w:t>
      </w:r>
      <w:proofErr w:type="spellEnd"/>
      <w:r w:rsidRPr="00431D9A">
        <w:rPr>
          <w:sz w:val="22"/>
          <w:szCs w:val="22"/>
          <w:lang w:val="fr-FR"/>
        </w:rPr>
        <w:t xml:space="preserve"> </w:t>
      </w:r>
      <w:proofErr w:type="spellStart"/>
      <w:r w:rsidRPr="00431D9A">
        <w:rPr>
          <w:sz w:val="22"/>
          <w:szCs w:val="22"/>
          <w:lang w:val="fr-FR"/>
        </w:rPr>
        <w:t>încălcarea</w:t>
      </w:r>
      <w:proofErr w:type="spellEnd"/>
      <w:r w:rsidRPr="00431D9A">
        <w:rPr>
          <w:sz w:val="22"/>
          <w:szCs w:val="22"/>
          <w:lang w:val="fr-FR"/>
        </w:rPr>
        <w:t xml:space="preserve"> </w:t>
      </w:r>
      <w:proofErr w:type="spellStart"/>
      <w:r w:rsidRPr="00431D9A">
        <w:rPr>
          <w:sz w:val="22"/>
          <w:szCs w:val="22"/>
          <w:lang w:val="fr-FR"/>
        </w:rPr>
        <w:t>contractului</w:t>
      </w:r>
      <w:proofErr w:type="spellEnd"/>
      <w:r w:rsidRPr="00431D9A">
        <w:rPr>
          <w:sz w:val="22"/>
          <w:szCs w:val="22"/>
          <w:lang w:val="fr-FR"/>
        </w:rPr>
        <w:t xml:space="preserve"> de </w:t>
      </w:r>
      <w:proofErr w:type="spellStart"/>
      <w:r w:rsidRPr="00431D9A">
        <w:rPr>
          <w:sz w:val="22"/>
          <w:szCs w:val="22"/>
          <w:lang w:val="fr-FR"/>
        </w:rPr>
        <w:t>către</w:t>
      </w:r>
      <w:proofErr w:type="spellEnd"/>
      <w:r w:rsidRPr="00431D9A">
        <w:rPr>
          <w:sz w:val="22"/>
          <w:szCs w:val="22"/>
          <w:lang w:val="fr-FR"/>
        </w:rPr>
        <w:t xml:space="preserve"> </w:t>
      </w:r>
      <w:proofErr w:type="spellStart"/>
      <w:r w:rsidRPr="00431D9A">
        <w:rPr>
          <w:sz w:val="22"/>
          <w:szCs w:val="22"/>
          <w:lang w:val="fr-FR"/>
        </w:rPr>
        <w:t>prestator,îndreptăţesc</w:t>
      </w:r>
      <w:proofErr w:type="spellEnd"/>
      <w:r w:rsidRPr="00431D9A">
        <w:rPr>
          <w:sz w:val="22"/>
          <w:szCs w:val="22"/>
          <w:lang w:val="fr-FR"/>
        </w:rPr>
        <w:t xml:space="preserve"> </w:t>
      </w:r>
      <w:proofErr w:type="spellStart"/>
      <w:r w:rsidRPr="00431D9A">
        <w:rPr>
          <w:sz w:val="22"/>
          <w:szCs w:val="22"/>
          <w:lang w:val="fr-FR"/>
        </w:rPr>
        <w:t>prestatorul</w:t>
      </w:r>
      <w:proofErr w:type="spellEnd"/>
      <w:r w:rsidRPr="00431D9A">
        <w:rPr>
          <w:sz w:val="22"/>
          <w:szCs w:val="22"/>
          <w:lang w:val="fr-FR"/>
        </w:rPr>
        <w:t xml:space="preserve"> de a </w:t>
      </w:r>
      <w:proofErr w:type="spellStart"/>
      <w:r w:rsidRPr="00431D9A">
        <w:rPr>
          <w:sz w:val="22"/>
          <w:szCs w:val="22"/>
          <w:lang w:val="fr-FR"/>
        </w:rPr>
        <w:t>solicita</w:t>
      </w:r>
      <w:proofErr w:type="spellEnd"/>
      <w:r w:rsidRPr="00431D9A">
        <w:rPr>
          <w:sz w:val="22"/>
          <w:szCs w:val="22"/>
          <w:lang w:val="fr-FR"/>
        </w:rPr>
        <w:t xml:space="preserve"> </w:t>
      </w:r>
      <w:proofErr w:type="spellStart"/>
      <w:r w:rsidRPr="00431D9A">
        <w:rPr>
          <w:sz w:val="22"/>
          <w:szCs w:val="22"/>
          <w:lang w:val="fr-FR"/>
        </w:rPr>
        <w:t>prelungirea</w:t>
      </w:r>
      <w:proofErr w:type="spellEnd"/>
      <w:r w:rsidRPr="00431D9A">
        <w:rPr>
          <w:sz w:val="22"/>
          <w:szCs w:val="22"/>
          <w:lang w:val="fr-FR"/>
        </w:rPr>
        <w:t xml:space="preserve"> </w:t>
      </w:r>
      <w:proofErr w:type="spellStart"/>
      <w:r w:rsidRPr="00431D9A">
        <w:rPr>
          <w:sz w:val="22"/>
          <w:szCs w:val="22"/>
          <w:lang w:val="fr-FR"/>
        </w:rPr>
        <w:t>perioadei</w:t>
      </w:r>
      <w:proofErr w:type="spellEnd"/>
      <w:r w:rsidRPr="00431D9A">
        <w:rPr>
          <w:sz w:val="22"/>
          <w:szCs w:val="22"/>
          <w:lang w:val="fr-FR"/>
        </w:rPr>
        <w:t xml:space="preserve"> de </w:t>
      </w:r>
      <w:proofErr w:type="spellStart"/>
      <w:r w:rsidRPr="00431D9A">
        <w:rPr>
          <w:sz w:val="22"/>
          <w:szCs w:val="22"/>
          <w:lang w:val="fr-FR"/>
        </w:rPr>
        <w:t>prestare</w:t>
      </w:r>
      <w:proofErr w:type="spellEnd"/>
      <w:r w:rsidRPr="00431D9A">
        <w:rPr>
          <w:sz w:val="22"/>
          <w:szCs w:val="22"/>
          <w:lang w:val="fr-FR"/>
        </w:rPr>
        <w:t xml:space="preserve"> a </w:t>
      </w:r>
      <w:proofErr w:type="spellStart"/>
      <w:r w:rsidRPr="00431D9A">
        <w:rPr>
          <w:sz w:val="22"/>
          <w:szCs w:val="22"/>
          <w:lang w:val="fr-FR"/>
        </w:rPr>
        <w:t>serviciilor</w:t>
      </w:r>
      <w:proofErr w:type="spellEnd"/>
      <w:r w:rsidRPr="00431D9A">
        <w:rPr>
          <w:sz w:val="22"/>
          <w:szCs w:val="22"/>
          <w:lang w:val="fr-FR"/>
        </w:rPr>
        <w:t xml:space="preserve"> </w:t>
      </w:r>
      <w:proofErr w:type="spellStart"/>
      <w:r w:rsidRPr="00431D9A">
        <w:rPr>
          <w:sz w:val="22"/>
          <w:szCs w:val="22"/>
          <w:lang w:val="fr-FR"/>
        </w:rPr>
        <w:t>sau</w:t>
      </w:r>
      <w:proofErr w:type="spellEnd"/>
      <w:r w:rsidRPr="00431D9A">
        <w:rPr>
          <w:sz w:val="22"/>
          <w:szCs w:val="22"/>
          <w:lang w:val="fr-FR"/>
        </w:rPr>
        <w:t xml:space="preserve"> a </w:t>
      </w:r>
      <w:proofErr w:type="spellStart"/>
      <w:r w:rsidRPr="00431D9A">
        <w:rPr>
          <w:sz w:val="22"/>
          <w:szCs w:val="22"/>
          <w:lang w:val="fr-FR"/>
        </w:rPr>
        <w:t>oricărei</w:t>
      </w:r>
      <w:proofErr w:type="spellEnd"/>
      <w:r w:rsidRPr="00431D9A">
        <w:rPr>
          <w:sz w:val="22"/>
          <w:szCs w:val="22"/>
          <w:lang w:val="fr-FR"/>
        </w:rPr>
        <w:t xml:space="preserve"> </w:t>
      </w:r>
      <w:proofErr w:type="spellStart"/>
      <w:r w:rsidRPr="00431D9A">
        <w:rPr>
          <w:sz w:val="22"/>
          <w:szCs w:val="22"/>
          <w:lang w:val="fr-FR"/>
        </w:rPr>
        <w:t>faze</w:t>
      </w:r>
      <w:proofErr w:type="spellEnd"/>
      <w:r w:rsidRPr="00431D9A">
        <w:rPr>
          <w:sz w:val="22"/>
          <w:szCs w:val="22"/>
          <w:lang w:val="fr-FR"/>
        </w:rPr>
        <w:t xml:space="preserve"> a </w:t>
      </w:r>
      <w:proofErr w:type="spellStart"/>
      <w:r w:rsidRPr="00431D9A">
        <w:rPr>
          <w:sz w:val="22"/>
          <w:szCs w:val="22"/>
          <w:lang w:val="fr-FR"/>
        </w:rPr>
        <w:t>acestora</w:t>
      </w:r>
      <w:proofErr w:type="spellEnd"/>
      <w:r w:rsidRPr="00431D9A">
        <w:rPr>
          <w:sz w:val="22"/>
          <w:szCs w:val="22"/>
          <w:lang w:val="fr-FR"/>
        </w:rPr>
        <w:t xml:space="preserve">, </w:t>
      </w:r>
      <w:proofErr w:type="spellStart"/>
      <w:r w:rsidRPr="00431D9A">
        <w:rPr>
          <w:sz w:val="22"/>
          <w:szCs w:val="22"/>
          <w:lang w:val="fr-FR"/>
        </w:rPr>
        <w:t>atunci</w:t>
      </w:r>
      <w:proofErr w:type="spellEnd"/>
      <w:r w:rsidRPr="00431D9A">
        <w:rPr>
          <w:sz w:val="22"/>
          <w:szCs w:val="22"/>
          <w:lang w:val="fr-FR"/>
        </w:rPr>
        <w:t xml:space="preserve"> </w:t>
      </w:r>
      <w:proofErr w:type="spellStart"/>
      <w:r w:rsidRPr="00431D9A">
        <w:rPr>
          <w:sz w:val="22"/>
          <w:szCs w:val="22"/>
          <w:lang w:val="fr-FR"/>
        </w:rPr>
        <w:t>părţile</w:t>
      </w:r>
      <w:proofErr w:type="spellEnd"/>
      <w:r w:rsidRPr="00431D9A">
        <w:rPr>
          <w:sz w:val="22"/>
          <w:szCs w:val="22"/>
          <w:lang w:val="fr-FR"/>
        </w:rPr>
        <w:t xml:space="preserve"> vor </w:t>
      </w:r>
      <w:proofErr w:type="spellStart"/>
      <w:r w:rsidRPr="00431D9A">
        <w:rPr>
          <w:sz w:val="22"/>
          <w:szCs w:val="22"/>
          <w:lang w:val="fr-FR"/>
        </w:rPr>
        <w:t>revizui</w:t>
      </w:r>
      <w:proofErr w:type="spellEnd"/>
      <w:r w:rsidRPr="00431D9A">
        <w:rPr>
          <w:sz w:val="22"/>
          <w:szCs w:val="22"/>
          <w:lang w:val="fr-FR"/>
        </w:rPr>
        <w:t xml:space="preserve">, de </w:t>
      </w:r>
      <w:proofErr w:type="spellStart"/>
      <w:r w:rsidRPr="00431D9A">
        <w:rPr>
          <w:sz w:val="22"/>
          <w:szCs w:val="22"/>
          <w:lang w:val="fr-FR"/>
        </w:rPr>
        <w:t>comun</w:t>
      </w:r>
      <w:proofErr w:type="spellEnd"/>
      <w:r w:rsidRPr="00431D9A">
        <w:rPr>
          <w:sz w:val="22"/>
          <w:szCs w:val="22"/>
          <w:lang w:val="fr-FR"/>
        </w:rPr>
        <w:t xml:space="preserve"> </w:t>
      </w:r>
      <w:proofErr w:type="spellStart"/>
      <w:r w:rsidRPr="00431D9A">
        <w:rPr>
          <w:sz w:val="22"/>
          <w:szCs w:val="22"/>
          <w:lang w:val="fr-FR"/>
        </w:rPr>
        <w:t>acord</w:t>
      </w:r>
      <w:proofErr w:type="spellEnd"/>
      <w:r w:rsidRPr="00431D9A">
        <w:rPr>
          <w:sz w:val="22"/>
          <w:szCs w:val="22"/>
          <w:lang w:val="fr-FR"/>
        </w:rPr>
        <w:t xml:space="preserve">, </w:t>
      </w:r>
      <w:proofErr w:type="spellStart"/>
      <w:r w:rsidRPr="00431D9A">
        <w:rPr>
          <w:sz w:val="22"/>
          <w:szCs w:val="22"/>
          <w:lang w:val="fr-FR"/>
        </w:rPr>
        <w:t>perioada</w:t>
      </w:r>
      <w:proofErr w:type="spellEnd"/>
      <w:r w:rsidRPr="00431D9A">
        <w:rPr>
          <w:sz w:val="22"/>
          <w:szCs w:val="22"/>
          <w:lang w:val="fr-FR"/>
        </w:rPr>
        <w:t xml:space="preserve"> de </w:t>
      </w:r>
      <w:proofErr w:type="spellStart"/>
      <w:r w:rsidRPr="00431D9A">
        <w:rPr>
          <w:sz w:val="22"/>
          <w:szCs w:val="22"/>
          <w:lang w:val="fr-FR"/>
        </w:rPr>
        <w:t>prestare</w:t>
      </w:r>
      <w:proofErr w:type="spellEnd"/>
      <w:r w:rsidRPr="00431D9A">
        <w:rPr>
          <w:sz w:val="22"/>
          <w:szCs w:val="22"/>
          <w:lang w:val="fr-FR"/>
        </w:rPr>
        <w:t xml:space="preserve"> </w:t>
      </w:r>
      <w:proofErr w:type="spellStart"/>
      <w:r w:rsidRPr="00431D9A">
        <w:rPr>
          <w:sz w:val="22"/>
          <w:szCs w:val="22"/>
          <w:lang w:val="fr-FR"/>
        </w:rPr>
        <w:t>şi</w:t>
      </w:r>
      <w:proofErr w:type="spellEnd"/>
      <w:r w:rsidRPr="00431D9A">
        <w:rPr>
          <w:sz w:val="22"/>
          <w:szCs w:val="22"/>
          <w:lang w:val="fr-FR"/>
        </w:rPr>
        <w:t xml:space="preserve"> vor </w:t>
      </w:r>
      <w:proofErr w:type="spellStart"/>
      <w:r w:rsidRPr="00431D9A">
        <w:rPr>
          <w:sz w:val="22"/>
          <w:szCs w:val="22"/>
          <w:lang w:val="fr-FR"/>
        </w:rPr>
        <w:t>semna</w:t>
      </w:r>
      <w:proofErr w:type="spellEnd"/>
      <w:r w:rsidRPr="00431D9A">
        <w:rPr>
          <w:sz w:val="22"/>
          <w:szCs w:val="22"/>
          <w:lang w:val="fr-FR"/>
        </w:rPr>
        <w:t xml:space="preserve"> un </w:t>
      </w:r>
      <w:proofErr w:type="spellStart"/>
      <w:r w:rsidRPr="00431D9A">
        <w:rPr>
          <w:sz w:val="22"/>
          <w:szCs w:val="22"/>
          <w:lang w:val="fr-FR"/>
        </w:rPr>
        <w:t>act</w:t>
      </w:r>
      <w:proofErr w:type="spellEnd"/>
      <w:r w:rsidRPr="00431D9A">
        <w:rPr>
          <w:sz w:val="22"/>
          <w:szCs w:val="22"/>
          <w:lang w:val="fr-FR"/>
        </w:rPr>
        <w:t xml:space="preserve"> </w:t>
      </w:r>
      <w:proofErr w:type="spellStart"/>
      <w:r w:rsidRPr="00431D9A">
        <w:rPr>
          <w:sz w:val="22"/>
          <w:szCs w:val="22"/>
          <w:lang w:val="fr-FR"/>
        </w:rPr>
        <w:t>adiţional</w:t>
      </w:r>
      <w:proofErr w:type="spellEnd"/>
      <w:r w:rsidRPr="00431D9A">
        <w:rPr>
          <w:sz w:val="22"/>
          <w:szCs w:val="22"/>
          <w:lang w:val="fr-FR"/>
        </w:rPr>
        <w:t xml:space="preserve">. </w:t>
      </w:r>
    </w:p>
    <w:p w:rsidR="00B951D3" w:rsidRPr="00431D9A" w:rsidRDefault="00E444A9" w:rsidP="00431D9A">
      <w:pPr>
        <w:pStyle w:val="DefaultText"/>
        <w:spacing w:line="240" w:lineRule="auto"/>
        <w:jc w:val="both"/>
        <w:rPr>
          <w:sz w:val="22"/>
          <w:szCs w:val="22"/>
          <w:lang w:val="fr-FR"/>
        </w:rPr>
      </w:pPr>
      <w:r w:rsidRPr="00431D9A">
        <w:rPr>
          <w:sz w:val="22"/>
          <w:szCs w:val="22"/>
          <w:lang w:val="fr-FR"/>
        </w:rPr>
        <w:t xml:space="preserve">11.3 - </w:t>
      </w:r>
      <w:proofErr w:type="spellStart"/>
      <w:r w:rsidRPr="00431D9A">
        <w:rPr>
          <w:sz w:val="22"/>
          <w:szCs w:val="22"/>
          <w:lang w:val="fr-FR"/>
        </w:rPr>
        <w:t>În</w:t>
      </w:r>
      <w:proofErr w:type="spellEnd"/>
      <w:r w:rsidRPr="00431D9A">
        <w:rPr>
          <w:sz w:val="22"/>
          <w:szCs w:val="22"/>
          <w:lang w:val="fr-FR"/>
        </w:rPr>
        <w:t xml:space="preserve"> </w:t>
      </w:r>
      <w:proofErr w:type="spellStart"/>
      <w:r w:rsidRPr="00431D9A">
        <w:rPr>
          <w:sz w:val="22"/>
          <w:szCs w:val="22"/>
          <w:lang w:val="fr-FR"/>
        </w:rPr>
        <w:t>afara</w:t>
      </w:r>
      <w:proofErr w:type="spellEnd"/>
      <w:r w:rsidRPr="00431D9A">
        <w:rPr>
          <w:sz w:val="22"/>
          <w:szCs w:val="22"/>
          <w:lang w:val="fr-FR"/>
        </w:rPr>
        <w:t xml:space="preserve"> </w:t>
      </w:r>
      <w:proofErr w:type="spellStart"/>
      <w:r w:rsidRPr="00431D9A">
        <w:rPr>
          <w:sz w:val="22"/>
          <w:szCs w:val="22"/>
          <w:lang w:val="fr-FR"/>
        </w:rPr>
        <w:t>cazului</w:t>
      </w:r>
      <w:proofErr w:type="spellEnd"/>
      <w:r w:rsidRPr="00431D9A">
        <w:rPr>
          <w:sz w:val="22"/>
          <w:szCs w:val="22"/>
          <w:lang w:val="fr-FR"/>
        </w:rPr>
        <w:t xml:space="preserve"> </w:t>
      </w:r>
      <w:proofErr w:type="spellStart"/>
      <w:r w:rsidRPr="00431D9A">
        <w:rPr>
          <w:sz w:val="22"/>
          <w:szCs w:val="22"/>
          <w:lang w:val="fr-FR"/>
        </w:rPr>
        <w:t>în</w:t>
      </w:r>
      <w:proofErr w:type="spellEnd"/>
      <w:r w:rsidRPr="00431D9A">
        <w:rPr>
          <w:sz w:val="22"/>
          <w:szCs w:val="22"/>
          <w:lang w:val="fr-FR"/>
        </w:rPr>
        <w:t xml:space="preserve"> care </w:t>
      </w:r>
      <w:proofErr w:type="spellStart"/>
      <w:r w:rsidRPr="00431D9A">
        <w:rPr>
          <w:sz w:val="22"/>
          <w:szCs w:val="22"/>
          <w:lang w:val="fr-FR"/>
        </w:rPr>
        <w:t>achizitorul</w:t>
      </w:r>
      <w:proofErr w:type="spellEnd"/>
      <w:r w:rsidRPr="00431D9A">
        <w:rPr>
          <w:sz w:val="22"/>
          <w:szCs w:val="22"/>
          <w:lang w:val="fr-FR"/>
        </w:rPr>
        <w:t xml:space="preserve"> este de </w:t>
      </w:r>
      <w:proofErr w:type="spellStart"/>
      <w:r w:rsidRPr="00431D9A">
        <w:rPr>
          <w:sz w:val="22"/>
          <w:szCs w:val="22"/>
          <w:lang w:val="fr-FR"/>
        </w:rPr>
        <w:t>acord</w:t>
      </w:r>
      <w:proofErr w:type="spellEnd"/>
      <w:r w:rsidRPr="00431D9A">
        <w:rPr>
          <w:sz w:val="22"/>
          <w:szCs w:val="22"/>
          <w:lang w:val="fr-FR"/>
        </w:rPr>
        <w:t xml:space="preserve"> </w:t>
      </w:r>
      <w:proofErr w:type="spellStart"/>
      <w:r w:rsidRPr="00431D9A">
        <w:rPr>
          <w:sz w:val="22"/>
          <w:szCs w:val="22"/>
          <w:lang w:val="fr-FR"/>
        </w:rPr>
        <w:t>cu</w:t>
      </w:r>
      <w:proofErr w:type="spellEnd"/>
      <w:r w:rsidRPr="00431D9A">
        <w:rPr>
          <w:sz w:val="22"/>
          <w:szCs w:val="22"/>
          <w:lang w:val="fr-FR"/>
        </w:rPr>
        <w:t xml:space="preserve"> o </w:t>
      </w:r>
      <w:proofErr w:type="spellStart"/>
      <w:r w:rsidRPr="00431D9A">
        <w:rPr>
          <w:sz w:val="22"/>
          <w:szCs w:val="22"/>
          <w:lang w:val="fr-FR"/>
        </w:rPr>
        <w:t>prelungire</w:t>
      </w:r>
      <w:proofErr w:type="spellEnd"/>
      <w:r w:rsidRPr="00431D9A">
        <w:rPr>
          <w:sz w:val="22"/>
          <w:szCs w:val="22"/>
          <w:lang w:val="fr-FR"/>
        </w:rPr>
        <w:t xml:space="preserve"> a </w:t>
      </w:r>
      <w:proofErr w:type="spellStart"/>
      <w:r w:rsidRPr="00431D9A">
        <w:rPr>
          <w:sz w:val="22"/>
          <w:szCs w:val="22"/>
          <w:lang w:val="fr-FR"/>
        </w:rPr>
        <w:t>termenului</w:t>
      </w:r>
      <w:proofErr w:type="spellEnd"/>
      <w:r w:rsidRPr="00431D9A">
        <w:rPr>
          <w:sz w:val="22"/>
          <w:szCs w:val="22"/>
          <w:lang w:val="fr-FR"/>
        </w:rPr>
        <w:t xml:space="preserve"> de </w:t>
      </w:r>
      <w:proofErr w:type="spellStart"/>
      <w:r w:rsidRPr="00431D9A">
        <w:rPr>
          <w:sz w:val="22"/>
          <w:szCs w:val="22"/>
          <w:lang w:val="fr-FR"/>
        </w:rPr>
        <w:t>asigurare</w:t>
      </w:r>
      <w:proofErr w:type="spellEnd"/>
      <w:r w:rsidRPr="00431D9A">
        <w:rPr>
          <w:sz w:val="22"/>
          <w:szCs w:val="22"/>
          <w:lang w:val="fr-FR"/>
        </w:rPr>
        <w:t xml:space="preserve"> a </w:t>
      </w:r>
      <w:proofErr w:type="spellStart"/>
      <w:r w:rsidRPr="00431D9A">
        <w:rPr>
          <w:sz w:val="22"/>
          <w:szCs w:val="22"/>
          <w:lang w:val="fr-FR"/>
        </w:rPr>
        <w:t>lucrarilor</w:t>
      </w:r>
      <w:proofErr w:type="spellEnd"/>
      <w:r w:rsidRPr="00431D9A">
        <w:rPr>
          <w:sz w:val="22"/>
          <w:szCs w:val="22"/>
          <w:lang w:val="fr-FR"/>
        </w:rPr>
        <w:t xml:space="preserve"> de </w:t>
      </w:r>
      <w:proofErr w:type="spellStart"/>
      <w:r w:rsidRPr="00431D9A">
        <w:rPr>
          <w:sz w:val="22"/>
          <w:szCs w:val="22"/>
          <w:lang w:val="fr-FR"/>
        </w:rPr>
        <w:t>montare</w:t>
      </w:r>
      <w:proofErr w:type="spellEnd"/>
      <w:r w:rsidRPr="00431D9A">
        <w:rPr>
          <w:sz w:val="22"/>
          <w:szCs w:val="22"/>
          <w:lang w:val="fr-FR"/>
        </w:rPr>
        <w:t xml:space="preserve"> si </w:t>
      </w:r>
      <w:proofErr w:type="spellStart"/>
      <w:r w:rsidRPr="00431D9A">
        <w:rPr>
          <w:sz w:val="22"/>
          <w:szCs w:val="22"/>
          <w:lang w:val="fr-FR"/>
        </w:rPr>
        <w:t>punere</w:t>
      </w:r>
      <w:proofErr w:type="spellEnd"/>
      <w:r w:rsidRPr="00431D9A">
        <w:rPr>
          <w:sz w:val="22"/>
          <w:szCs w:val="22"/>
          <w:lang w:val="fr-FR"/>
        </w:rPr>
        <w:t xml:space="preserve"> in </w:t>
      </w:r>
      <w:proofErr w:type="spellStart"/>
      <w:r w:rsidRPr="00431D9A">
        <w:rPr>
          <w:sz w:val="22"/>
          <w:szCs w:val="22"/>
          <w:lang w:val="fr-FR"/>
        </w:rPr>
        <w:t>functiune</w:t>
      </w:r>
      <w:proofErr w:type="spellEnd"/>
      <w:r w:rsidRPr="00431D9A">
        <w:rPr>
          <w:sz w:val="22"/>
          <w:szCs w:val="22"/>
          <w:lang w:val="fr-FR"/>
        </w:rPr>
        <w:t xml:space="preserve"> , </w:t>
      </w:r>
      <w:proofErr w:type="spellStart"/>
      <w:r w:rsidRPr="00431D9A">
        <w:rPr>
          <w:sz w:val="22"/>
          <w:szCs w:val="22"/>
          <w:lang w:val="fr-FR"/>
        </w:rPr>
        <w:t>orice</w:t>
      </w:r>
      <w:proofErr w:type="spellEnd"/>
      <w:r w:rsidRPr="00431D9A">
        <w:rPr>
          <w:sz w:val="22"/>
          <w:szCs w:val="22"/>
          <w:lang w:val="fr-FR"/>
        </w:rPr>
        <w:t xml:space="preserve"> </w:t>
      </w:r>
      <w:proofErr w:type="spellStart"/>
      <w:r w:rsidRPr="00431D9A">
        <w:rPr>
          <w:sz w:val="22"/>
          <w:szCs w:val="22"/>
          <w:lang w:val="fr-FR"/>
        </w:rPr>
        <w:t>întârziere</w:t>
      </w:r>
      <w:proofErr w:type="spellEnd"/>
      <w:r w:rsidRPr="00431D9A">
        <w:rPr>
          <w:sz w:val="22"/>
          <w:szCs w:val="22"/>
          <w:lang w:val="fr-FR"/>
        </w:rPr>
        <w:t xml:space="preserve"> </w:t>
      </w:r>
      <w:proofErr w:type="spellStart"/>
      <w:r w:rsidRPr="00431D9A">
        <w:rPr>
          <w:sz w:val="22"/>
          <w:szCs w:val="22"/>
          <w:lang w:val="fr-FR"/>
        </w:rPr>
        <w:t>în</w:t>
      </w:r>
      <w:proofErr w:type="spellEnd"/>
      <w:r w:rsidRPr="00431D9A">
        <w:rPr>
          <w:sz w:val="22"/>
          <w:szCs w:val="22"/>
          <w:lang w:val="fr-FR"/>
        </w:rPr>
        <w:t xml:space="preserve"> </w:t>
      </w:r>
      <w:proofErr w:type="spellStart"/>
      <w:r w:rsidRPr="00431D9A">
        <w:rPr>
          <w:sz w:val="22"/>
          <w:szCs w:val="22"/>
          <w:lang w:val="fr-FR"/>
        </w:rPr>
        <w:t>îndeplinirea</w:t>
      </w:r>
      <w:proofErr w:type="spellEnd"/>
      <w:r w:rsidRPr="00431D9A">
        <w:rPr>
          <w:sz w:val="22"/>
          <w:szCs w:val="22"/>
          <w:lang w:val="fr-FR"/>
        </w:rPr>
        <w:t xml:space="preserve"> </w:t>
      </w:r>
      <w:proofErr w:type="spellStart"/>
      <w:r w:rsidRPr="00431D9A">
        <w:rPr>
          <w:sz w:val="22"/>
          <w:szCs w:val="22"/>
          <w:lang w:val="fr-FR"/>
        </w:rPr>
        <w:t>contractului</w:t>
      </w:r>
      <w:proofErr w:type="spellEnd"/>
      <w:r w:rsidRPr="00431D9A">
        <w:rPr>
          <w:sz w:val="22"/>
          <w:szCs w:val="22"/>
          <w:lang w:val="fr-FR"/>
        </w:rPr>
        <w:t xml:space="preserve"> </w:t>
      </w:r>
      <w:proofErr w:type="spellStart"/>
      <w:r w:rsidRPr="00431D9A">
        <w:rPr>
          <w:sz w:val="22"/>
          <w:szCs w:val="22"/>
          <w:lang w:val="fr-FR"/>
        </w:rPr>
        <w:t>dă</w:t>
      </w:r>
      <w:proofErr w:type="spellEnd"/>
      <w:r w:rsidRPr="00431D9A">
        <w:rPr>
          <w:sz w:val="22"/>
          <w:szCs w:val="22"/>
          <w:lang w:val="fr-FR"/>
        </w:rPr>
        <w:t xml:space="preserve"> </w:t>
      </w:r>
      <w:proofErr w:type="spellStart"/>
      <w:r w:rsidRPr="00431D9A">
        <w:rPr>
          <w:sz w:val="22"/>
          <w:szCs w:val="22"/>
          <w:lang w:val="fr-FR"/>
        </w:rPr>
        <w:t>dreptul</w:t>
      </w:r>
      <w:proofErr w:type="spellEnd"/>
      <w:r w:rsidRPr="00431D9A">
        <w:rPr>
          <w:sz w:val="22"/>
          <w:szCs w:val="22"/>
          <w:lang w:val="fr-FR"/>
        </w:rPr>
        <w:t xml:space="preserve"> </w:t>
      </w:r>
      <w:proofErr w:type="spellStart"/>
      <w:r w:rsidRPr="00431D9A">
        <w:rPr>
          <w:sz w:val="22"/>
          <w:szCs w:val="22"/>
          <w:lang w:val="fr-FR"/>
        </w:rPr>
        <w:t>achizitorului</w:t>
      </w:r>
      <w:proofErr w:type="spellEnd"/>
      <w:r w:rsidRPr="00431D9A">
        <w:rPr>
          <w:sz w:val="22"/>
          <w:szCs w:val="22"/>
          <w:lang w:val="fr-FR"/>
        </w:rPr>
        <w:t xml:space="preserve"> de a </w:t>
      </w:r>
      <w:proofErr w:type="spellStart"/>
      <w:r w:rsidRPr="00431D9A">
        <w:rPr>
          <w:sz w:val="22"/>
          <w:szCs w:val="22"/>
          <w:lang w:val="fr-FR"/>
        </w:rPr>
        <w:t>solicita</w:t>
      </w:r>
      <w:proofErr w:type="spellEnd"/>
      <w:r w:rsidRPr="00431D9A">
        <w:rPr>
          <w:sz w:val="22"/>
          <w:szCs w:val="22"/>
          <w:lang w:val="fr-FR"/>
        </w:rPr>
        <w:t xml:space="preserve"> </w:t>
      </w:r>
      <w:proofErr w:type="spellStart"/>
      <w:r w:rsidRPr="00431D9A">
        <w:rPr>
          <w:sz w:val="22"/>
          <w:szCs w:val="22"/>
          <w:lang w:val="fr-FR"/>
        </w:rPr>
        <w:t>penalităţi</w:t>
      </w:r>
      <w:proofErr w:type="spellEnd"/>
      <w:r w:rsidRPr="00431D9A">
        <w:rPr>
          <w:sz w:val="22"/>
          <w:szCs w:val="22"/>
          <w:lang w:val="fr-FR"/>
        </w:rPr>
        <w:t xml:space="preserve"> </w:t>
      </w:r>
      <w:proofErr w:type="spellStart"/>
      <w:r w:rsidRPr="00431D9A">
        <w:rPr>
          <w:sz w:val="22"/>
          <w:szCs w:val="22"/>
          <w:lang w:val="fr-FR"/>
        </w:rPr>
        <w:t>furnizorului</w:t>
      </w:r>
      <w:proofErr w:type="spellEnd"/>
      <w:r w:rsidRPr="00431D9A">
        <w:rPr>
          <w:sz w:val="22"/>
          <w:szCs w:val="22"/>
          <w:lang w:val="fr-FR"/>
        </w:rPr>
        <w:t xml:space="preserve">. </w:t>
      </w:r>
    </w:p>
    <w:p w:rsidR="00B951D3" w:rsidRPr="00431D9A" w:rsidRDefault="00E444A9" w:rsidP="00431D9A">
      <w:pPr>
        <w:pStyle w:val="DefaultText"/>
        <w:spacing w:line="240" w:lineRule="auto"/>
        <w:jc w:val="both"/>
        <w:rPr>
          <w:b/>
          <w:bCs/>
          <w:i/>
          <w:iCs/>
          <w:sz w:val="22"/>
          <w:szCs w:val="22"/>
          <w:lang w:val="fr-FR"/>
        </w:rPr>
      </w:pPr>
      <w:r w:rsidRPr="00431D9A">
        <w:rPr>
          <w:b/>
          <w:bCs/>
          <w:i/>
          <w:iCs/>
          <w:sz w:val="22"/>
          <w:szCs w:val="22"/>
          <w:lang w:val="fr-FR"/>
        </w:rPr>
        <w:t xml:space="preserve">12. </w:t>
      </w:r>
      <w:proofErr w:type="spellStart"/>
      <w:r w:rsidRPr="00431D9A">
        <w:rPr>
          <w:b/>
          <w:bCs/>
          <w:i/>
          <w:iCs/>
          <w:sz w:val="22"/>
          <w:szCs w:val="22"/>
          <w:lang w:val="fr-FR"/>
        </w:rPr>
        <w:t>Ajustarea</w:t>
      </w:r>
      <w:proofErr w:type="spellEnd"/>
      <w:r w:rsidRPr="00431D9A">
        <w:rPr>
          <w:b/>
          <w:bCs/>
          <w:i/>
          <w:iCs/>
          <w:sz w:val="22"/>
          <w:szCs w:val="22"/>
          <w:lang w:val="fr-FR"/>
        </w:rPr>
        <w:t xml:space="preserve"> </w:t>
      </w:r>
      <w:proofErr w:type="spellStart"/>
      <w:r w:rsidRPr="00431D9A">
        <w:rPr>
          <w:b/>
          <w:bCs/>
          <w:i/>
          <w:iCs/>
          <w:sz w:val="22"/>
          <w:szCs w:val="22"/>
          <w:lang w:val="fr-FR"/>
        </w:rPr>
        <w:t>preţului</w:t>
      </w:r>
      <w:proofErr w:type="spellEnd"/>
      <w:r w:rsidRPr="00431D9A">
        <w:rPr>
          <w:b/>
          <w:bCs/>
          <w:i/>
          <w:iCs/>
          <w:sz w:val="22"/>
          <w:szCs w:val="22"/>
          <w:lang w:val="fr-FR"/>
        </w:rPr>
        <w:t xml:space="preserve"> </w:t>
      </w:r>
      <w:proofErr w:type="spellStart"/>
      <w:r w:rsidRPr="00431D9A">
        <w:rPr>
          <w:b/>
          <w:bCs/>
          <w:i/>
          <w:iCs/>
          <w:sz w:val="22"/>
          <w:szCs w:val="22"/>
          <w:lang w:val="fr-FR"/>
        </w:rPr>
        <w:t>contractului</w:t>
      </w:r>
      <w:proofErr w:type="spellEnd"/>
    </w:p>
    <w:p w:rsidR="00B951D3" w:rsidRPr="00431D9A" w:rsidRDefault="00E444A9" w:rsidP="00431D9A">
      <w:pPr>
        <w:spacing w:line="240" w:lineRule="auto"/>
        <w:jc w:val="both"/>
        <w:rPr>
          <w:sz w:val="22"/>
          <w:szCs w:val="22"/>
          <w:lang w:val="es-ES"/>
        </w:rPr>
      </w:pPr>
      <w:r w:rsidRPr="00431D9A">
        <w:rPr>
          <w:sz w:val="22"/>
          <w:szCs w:val="22"/>
          <w:lang w:val="fr-FR"/>
        </w:rPr>
        <w:lastRenderedPageBreak/>
        <w:t xml:space="preserve">12.1 – </w:t>
      </w:r>
      <w:r w:rsidRPr="00431D9A">
        <w:rPr>
          <w:sz w:val="22"/>
          <w:szCs w:val="22"/>
        </w:rPr>
        <w:t>Prețul contractului rămâne ferm pe toată perioada derulării lui.</w:t>
      </w:r>
      <w:r w:rsidRPr="00431D9A">
        <w:rPr>
          <w:sz w:val="22"/>
          <w:szCs w:val="22"/>
          <w:lang w:val="es-ES"/>
        </w:rPr>
        <w:t xml:space="preserve"> </w:t>
      </w:r>
    </w:p>
    <w:p w:rsidR="00B951D3" w:rsidRPr="00431D9A" w:rsidRDefault="00E444A9" w:rsidP="00431D9A">
      <w:pPr>
        <w:shd w:val="clear" w:color="auto" w:fill="FFFFFF"/>
        <w:tabs>
          <w:tab w:val="left" w:pos="504"/>
        </w:tabs>
        <w:spacing w:line="240" w:lineRule="auto"/>
        <w:jc w:val="both"/>
        <w:rPr>
          <w:b/>
          <w:bCs/>
          <w:i/>
          <w:iCs/>
          <w:spacing w:val="-3"/>
          <w:sz w:val="22"/>
          <w:szCs w:val="22"/>
        </w:rPr>
      </w:pPr>
      <w:r w:rsidRPr="00431D9A">
        <w:rPr>
          <w:b/>
          <w:bCs/>
          <w:i/>
          <w:iCs/>
          <w:spacing w:val="-11"/>
          <w:sz w:val="22"/>
          <w:szCs w:val="22"/>
        </w:rPr>
        <w:t xml:space="preserve">13. </w:t>
      </w:r>
      <w:r w:rsidRPr="00431D9A">
        <w:rPr>
          <w:b/>
          <w:bCs/>
          <w:i/>
          <w:iCs/>
          <w:spacing w:val="-3"/>
          <w:sz w:val="22"/>
          <w:szCs w:val="22"/>
        </w:rPr>
        <w:t>Cesiunea</w:t>
      </w:r>
    </w:p>
    <w:p w:rsidR="00B951D3" w:rsidRPr="00431D9A" w:rsidRDefault="00E444A9" w:rsidP="00431D9A">
      <w:pPr>
        <w:spacing w:line="240" w:lineRule="auto"/>
        <w:jc w:val="both"/>
        <w:rPr>
          <w:sz w:val="22"/>
          <w:szCs w:val="22"/>
        </w:rPr>
      </w:pPr>
      <w:r w:rsidRPr="00431D9A">
        <w:rPr>
          <w:b/>
          <w:bCs/>
          <w:sz w:val="22"/>
          <w:szCs w:val="22"/>
        </w:rPr>
        <w:t>13.1</w:t>
      </w:r>
      <w:r w:rsidRPr="00431D9A">
        <w:rPr>
          <w:sz w:val="22"/>
          <w:szCs w:val="22"/>
        </w:rPr>
        <w:t xml:space="preserve"> - În contractul de achiziţie publică este permisă doar cesiunea creanţelor născute din contract, obligaţiile născute rămânând în sarcina părţilor contractante, astfel cum au fost stipulate şi asumate iniţial.    </w:t>
      </w:r>
    </w:p>
    <w:p w:rsidR="00B951D3" w:rsidRPr="00431D9A" w:rsidRDefault="00E444A9" w:rsidP="00431D9A">
      <w:pPr>
        <w:pStyle w:val="DefaultText"/>
        <w:spacing w:line="240" w:lineRule="auto"/>
        <w:jc w:val="both"/>
        <w:rPr>
          <w:b/>
          <w:bCs/>
          <w:i/>
          <w:iCs/>
          <w:sz w:val="22"/>
          <w:szCs w:val="22"/>
          <w:lang w:val="pt-BR"/>
        </w:rPr>
      </w:pPr>
      <w:r w:rsidRPr="00431D9A">
        <w:rPr>
          <w:b/>
          <w:bCs/>
          <w:i/>
          <w:iCs/>
          <w:sz w:val="22"/>
          <w:szCs w:val="22"/>
          <w:lang w:val="pt-BR"/>
        </w:rPr>
        <w:t>14. Forţa majoră</w:t>
      </w:r>
    </w:p>
    <w:p w:rsidR="00B951D3" w:rsidRPr="00431D9A" w:rsidRDefault="00E444A9" w:rsidP="00431D9A">
      <w:pPr>
        <w:pStyle w:val="DefaultText"/>
        <w:spacing w:line="240" w:lineRule="auto"/>
        <w:jc w:val="both"/>
        <w:rPr>
          <w:sz w:val="22"/>
          <w:szCs w:val="22"/>
          <w:lang w:val="pt-BR"/>
        </w:rPr>
      </w:pPr>
      <w:r w:rsidRPr="00431D9A">
        <w:rPr>
          <w:sz w:val="22"/>
          <w:szCs w:val="22"/>
          <w:lang w:val="pt-BR"/>
        </w:rPr>
        <w:t>14.1 -  Forţa majoră este constatată de o autoritate competentă.</w:t>
      </w:r>
    </w:p>
    <w:p w:rsidR="00B951D3" w:rsidRPr="00431D9A" w:rsidRDefault="00E444A9" w:rsidP="00431D9A">
      <w:pPr>
        <w:pStyle w:val="DefaultText"/>
        <w:spacing w:line="240" w:lineRule="auto"/>
        <w:jc w:val="both"/>
        <w:rPr>
          <w:sz w:val="22"/>
          <w:szCs w:val="22"/>
          <w:lang w:val="pt-BR"/>
        </w:rPr>
      </w:pPr>
      <w:r w:rsidRPr="00431D9A">
        <w:rPr>
          <w:sz w:val="22"/>
          <w:szCs w:val="22"/>
          <w:lang w:val="pt-BR"/>
        </w:rPr>
        <w:t>14.2 - Forţa majoră exonerează parţile contractante de îndeplinirea obligaţiilor asumate prin prezentul contract, pe toată perioada în care aceasta acţionează.</w:t>
      </w:r>
    </w:p>
    <w:p w:rsidR="00B951D3" w:rsidRPr="00431D9A" w:rsidRDefault="00E444A9" w:rsidP="00431D9A">
      <w:pPr>
        <w:pStyle w:val="DefaultText"/>
        <w:spacing w:line="240" w:lineRule="auto"/>
        <w:jc w:val="both"/>
        <w:rPr>
          <w:sz w:val="22"/>
          <w:szCs w:val="22"/>
          <w:lang w:val="pt-BR"/>
        </w:rPr>
      </w:pPr>
      <w:r w:rsidRPr="00431D9A">
        <w:rPr>
          <w:sz w:val="22"/>
          <w:szCs w:val="22"/>
          <w:lang w:val="pt-BR"/>
        </w:rPr>
        <w:t>14.3 - Îndeplinirea contractului va fi suspendată în perioada de acţiune a forţei majore, dar fără a prejudicia drepturile ce li se cuveneau părţilor până la apariţia acesteia.</w:t>
      </w:r>
    </w:p>
    <w:p w:rsidR="00B951D3" w:rsidRPr="00431D9A" w:rsidRDefault="00E444A9" w:rsidP="00431D9A">
      <w:pPr>
        <w:pStyle w:val="DefaultText"/>
        <w:spacing w:line="240" w:lineRule="auto"/>
        <w:jc w:val="both"/>
        <w:rPr>
          <w:sz w:val="22"/>
          <w:szCs w:val="22"/>
          <w:lang w:val="pt-BR"/>
        </w:rPr>
      </w:pPr>
      <w:r w:rsidRPr="00431D9A">
        <w:rPr>
          <w:sz w:val="22"/>
          <w:szCs w:val="22"/>
          <w:lang w:val="pt-BR"/>
        </w:rPr>
        <w:t>14.4 - Partea contractantă care invocă forţa majoră are obligaţia de a notifica celeilalte părţi, imediat şi în mod complet, producerea acesteia şi să ia orice măsuri care îi stau la dispoziţie în vederea limitării consecinţelor.</w:t>
      </w:r>
    </w:p>
    <w:p w:rsidR="00B951D3" w:rsidRPr="00431D9A" w:rsidRDefault="00E444A9" w:rsidP="00431D9A">
      <w:pPr>
        <w:pStyle w:val="DefaultText"/>
        <w:spacing w:line="240" w:lineRule="auto"/>
        <w:jc w:val="both"/>
        <w:rPr>
          <w:sz w:val="22"/>
          <w:szCs w:val="22"/>
          <w:lang w:val="pt-BR"/>
        </w:rPr>
      </w:pPr>
      <w:r w:rsidRPr="00431D9A">
        <w:rPr>
          <w:sz w:val="22"/>
          <w:szCs w:val="22"/>
          <w:lang w:val="pt-BR"/>
        </w:rPr>
        <w:t>14.5 - Partea contractantă care invocă forţa majoră are obligaţia de a notifica celeilalte părţi încetarea cauzei acesteia în maximum 15 zile de la încetare.</w:t>
      </w:r>
    </w:p>
    <w:p w:rsidR="00B951D3" w:rsidRPr="00431D9A" w:rsidRDefault="00E444A9" w:rsidP="00431D9A">
      <w:pPr>
        <w:pStyle w:val="DefaultText"/>
        <w:spacing w:line="240" w:lineRule="auto"/>
        <w:jc w:val="both"/>
        <w:rPr>
          <w:sz w:val="22"/>
          <w:szCs w:val="22"/>
          <w:lang w:val="pt-BR"/>
        </w:rPr>
      </w:pPr>
      <w:r w:rsidRPr="00431D9A">
        <w:rPr>
          <w:sz w:val="22"/>
          <w:szCs w:val="22"/>
          <w:lang w:val="pt-BR"/>
        </w:rPr>
        <w:t>14.6</w:t>
      </w:r>
      <w:r w:rsidRPr="00431D9A">
        <w:rPr>
          <w:b/>
          <w:bCs/>
          <w:sz w:val="22"/>
          <w:szCs w:val="22"/>
          <w:lang w:val="pt-BR"/>
        </w:rPr>
        <w:t xml:space="preserve"> </w:t>
      </w:r>
      <w:r w:rsidRPr="00431D9A">
        <w:rPr>
          <w:sz w:val="22"/>
          <w:szCs w:val="22"/>
          <w:lang w:val="pt-BR"/>
        </w:rPr>
        <w:t>- Dacă forţa majoră acţionează sau se estimează ca va acţiona o perioadă mai mare de 6 luni, fiecare parte va avea dreptul să notifice celeilalte</w:t>
      </w:r>
      <w:r w:rsidRPr="00431D9A">
        <w:rPr>
          <w:b/>
          <w:bCs/>
          <w:sz w:val="22"/>
          <w:szCs w:val="22"/>
          <w:lang w:val="pt-BR"/>
        </w:rPr>
        <w:t xml:space="preserve"> </w:t>
      </w:r>
      <w:r w:rsidRPr="00431D9A">
        <w:rPr>
          <w:sz w:val="22"/>
          <w:szCs w:val="22"/>
          <w:lang w:val="pt-BR"/>
        </w:rPr>
        <w:t>părţi încetarea de drept a prezentului contract, fără ca vreuna din părţi să poată pretindă celeilalte daune-interese.</w:t>
      </w:r>
    </w:p>
    <w:p w:rsidR="00B951D3" w:rsidRPr="00431D9A" w:rsidRDefault="00E444A9" w:rsidP="00431D9A">
      <w:pPr>
        <w:pStyle w:val="DefaultText"/>
        <w:spacing w:line="240" w:lineRule="auto"/>
        <w:jc w:val="both"/>
        <w:rPr>
          <w:b/>
          <w:bCs/>
          <w:i/>
          <w:iCs/>
          <w:sz w:val="22"/>
          <w:szCs w:val="22"/>
          <w:lang w:val="pt-BR"/>
        </w:rPr>
      </w:pPr>
      <w:r w:rsidRPr="00431D9A">
        <w:rPr>
          <w:b/>
          <w:bCs/>
          <w:i/>
          <w:iCs/>
          <w:sz w:val="22"/>
          <w:szCs w:val="22"/>
          <w:lang w:val="pt-BR"/>
        </w:rPr>
        <w:t>15. Soluţionarea litigiilor</w:t>
      </w:r>
    </w:p>
    <w:p w:rsidR="00B951D3" w:rsidRPr="00431D9A" w:rsidRDefault="00E444A9" w:rsidP="00431D9A">
      <w:pPr>
        <w:pStyle w:val="DefaultText"/>
        <w:spacing w:line="240" w:lineRule="auto"/>
        <w:jc w:val="both"/>
        <w:rPr>
          <w:sz w:val="22"/>
          <w:szCs w:val="22"/>
          <w:lang w:val="pt-BR"/>
        </w:rPr>
      </w:pPr>
      <w:r w:rsidRPr="00431D9A">
        <w:rPr>
          <w:sz w:val="22"/>
          <w:szCs w:val="22"/>
          <w:lang w:val="pt-BR"/>
        </w:rPr>
        <w:t>15.1 - Achizitorul şi furnizorul vor depune toate eforturile pentru a rezolva pe cale amiabilă, prin tratative directe, orice neînţelegere sau dispută care se poate ivi între ei în cadrul sau în legătură cu îndeplinirea contractului.</w:t>
      </w:r>
    </w:p>
    <w:p w:rsidR="00B951D3" w:rsidRPr="00431D9A" w:rsidRDefault="00E444A9" w:rsidP="00431D9A">
      <w:pPr>
        <w:pStyle w:val="DefaultText"/>
        <w:spacing w:line="240" w:lineRule="auto"/>
        <w:jc w:val="both"/>
        <w:rPr>
          <w:sz w:val="22"/>
          <w:szCs w:val="22"/>
          <w:lang w:val="pt-BR"/>
        </w:rPr>
      </w:pPr>
      <w:r w:rsidRPr="00431D9A">
        <w:rPr>
          <w:sz w:val="22"/>
          <w:szCs w:val="22"/>
          <w:lang w:val="pt-BR"/>
        </w:rPr>
        <w:t>15.2 - Dacă, după 15 zile de la începerea acestor tratative, achizitorul şi furnizorul nu reuşesc să rezolve în mod amiabil o divergenţă contractuală, fiecare poate solicita ca disputa să se soluţioneze de catre instantele judecatoresti competente de la sediul achizitorului.</w:t>
      </w:r>
    </w:p>
    <w:p w:rsidR="00B951D3" w:rsidRPr="00431D9A" w:rsidRDefault="00E444A9" w:rsidP="00431D9A">
      <w:pPr>
        <w:pStyle w:val="DefaultText"/>
        <w:spacing w:line="240" w:lineRule="auto"/>
        <w:jc w:val="both"/>
        <w:rPr>
          <w:b/>
          <w:bCs/>
          <w:i/>
          <w:iCs/>
          <w:sz w:val="22"/>
          <w:szCs w:val="22"/>
          <w:lang w:val="pt-BR"/>
        </w:rPr>
      </w:pPr>
      <w:r w:rsidRPr="00431D9A">
        <w:rPr>
          <w:b/>
          <w:bCs/>
          <w:i/>
          <w:iCs/>
          <w:sz w:val="22"/>
          <w:szCs w:val="22"/>
          <w:lang w:val="pt-BR"/>
        </w:rPr>
        <w:t>16. Limba care guvernează contractul</w:t>
      </w:r>
    </w:p>
    <w:p w:rsidR="00B951D3" w:rsidRPr="00431D9A" w:rsidRDefault="00E444A9" w:rsidP="00431D9A">
      <w:pPr>
        <w:pStyle w:val="DefaultText"/>
        <w:spacing w:line="240" w:lineRule="auto"/>
        <w:jc w:val="both"/>
        <w:rPr>
          <w:sz w:val="22"/>
          <w:szCs w:val="22"/>
          <w:lang w:val="pt-BR"/>
        </w:rPr>
      </w:pPr>
      <w:r w:rsidRPr="00431D9A">
        <w:rPr>
          <w:sz w:val="22"/>
          <w:szCs w:val="22"/>
          <w:lang w:val="pt-BR"/>
        </w:rPr>
        <w:t>16.1 - Limba care guvernează contractul este limba română.</w:t>
      </w:r>
    </w:p>
    <w:p w:rsidR="00B951D3" w:rsidRPr="00431D9A" w:rsidRDefault="00E444A9" w:rsidP="00431D9A">
      <w:pPr>
        <w:pStyle w:val="DefaultText"/>
        <w:spacing w:line="240" w:lineRule="auto"/>
        <w:jc w:val="both"/>
        <w:rPr>
          <w:b/>
          <w:bCs/>
          <w:i/>
          <w:iCs/>
          <w:sz w:val="22"/>
          <w:szCs w:val="22"/>
          <w:lang w:val="pt-BR"/>
        </w:rPr>
      </w:pPr>
      <w:r w:rsidRPr="00431D9A">
        <w:rPr>
          <w:sz w:val="22"/>
          <w:szCs w:val="22"/>
          <w:lang w:val="pt-BR"/>
        </w:rPr>
        <w:t xml:space="preserve"> </w:t>
      </w:r>
      <w:r w:rsidRPr="00431D9A">
        <w:rPr>
          <w:b/>
          <w:bCs/>
          <w:i/>
          <w:iCs/>
          <w:sz w:val="22"/>
          <w:szCs w:val="22"/>
          <w:lang w:val="pt-BR"/>
        </w:rPr>
        <w:t>17. Comunicări</w:t>
      </w:r>
    </w:p>
    <w:p w:rsidR="00B951D3" w:rsidRPr="00431D9A" w:rsidRDefault="00E444A9" w:rsidP="004976F2">
      <w:pPr>
        <w:pStyle w:val="DefaultText"/>
        <w:spacing w:after="0" w:line="240" w:lineRule="auto"/>
        <w:jc w:val="both"/>
        <w:rPr>
          <w:sz w:val="22"/>
          <w:szCs w:val="22"/>
          <w:lang w:val="pt-BR"/>
        </w:rPr>
      </w:pPr>
      <w:r w:rsidRPr="00431D9A">
        <w:rPr>
          <w:sz w:val="22"/>
          <w:szCs w:val="22"/>
          <w:lang w:val="pt-BR"/>
        </w:rPr>
        <w:t>17.1 - (1) Orice comunicare între părţi, referitoare la îndeplinirea prezentului contract, trebuie să fie transmisă în scris.</w:t>
      </w:r>
    </w:p>
    <w:p w:rsidR="00B951D3" w:rsidRPr="00431D9A" w:rsidRDefault="00E444A9" w:rsidP="004976F2">
      <w:pPr>
        <w:pStyle w:val="DefaultText"/>
        <w:spacing w:after="0" w:line="240" w:lineRule="auto"/>
        <w:ind w:firstLine="720"/>
        <w:jc w:val="both"/>
        <w:rPr>
          <w:sz w:val="22"/>
          <w:szCs w:val="22"/>
          <w:lang w:val="pt-BR"/>
        </w:rPr>
      </w:pPr>
      <w:r w:rsidRPr="00431D9A">
        <w:rPr>
          <w:sz w:val="22"/>
          <w:szCs w:val="22"/>
          <w:lang w:val="pt-BR"/>
        </w:rPr>
        <w:t>(2) Orice document scris trebuie înregistrat atât în momentul transmiterii, cât şi în momentul primirii.</w:t>
      </w:r>
    </w:p>
    <w:p w:rsidR="00B951D3" w:rsidRPr="00431D9A" w:rsidRDefault="00E444A9" w:rsidP="00431D9A">
      <w:pPr>
        <w:pStyle w:val="DefaultText"/>
        <w:spacing w:line="240" w:lineRule="auto"/>
        <w:jc w:val="both"/>
        <w:rPr>
          <w:sz w:val="22"/>
          <w:szCs w:val="22"/>
          <w:lang w:val="pt-BR"/>
        </w:rPr>
      </w:pPr>
      <w:r w:rsidRPr="00431D9A">
        <w:rPr>
          <w:sz w:val="22"/>
          <w:szCs w:val="22"/>
          <w:lang w:val="pt-BR"/>
        </w:rPr>
        <w:t>17.2 - Comunicările între părţi se pot face şi prin telefon, telegramă, telex, fax sau e-mail cu condiţia confirmării în scris a primirii comunicării.</w:t>
      </w:r>
    </w:p>
    <w:p w:rsidR="00B951D3" w:rsidRPr="00431D9A" w:rsidRDefault="00E444A9" w:rsidP="00431D9A">
      <w:pPr>
        <w:pStyle w:val="DefaultText"/>
        <w:spacing w:line="240" w:lineRule="auto"/>
        <w:rPr>
          <w:b/>
          <w:bCs/>
          <w:i/>
          <w:iCs/>
          <w:sz w:val="22"/>
          <w:szCs w:val="22"/>
          <w:lang w:val="pt-BR"/>
        </w:rPr>
      </w:pPr>
      <w:r w:rsidRPr="00431D9A">
        <w:rPr>
          <w:b/>
          <w:bCs/>
          <w:i/>
          <w:iCs/>
          <w:sz w:val="22"/>
          <w:szCs w:val="22"/>
          <w:lang w:val="pt-BR"/>
        </w:rPr>
        <w:t>18. Legea aplicabilă contractului</w:t>
      </w:r>
    </w:p>
    <w:p w:rsidR="00B951D3" w:rsidRPr="00431D9A" w:rsidRDefault="00E444A9" w:rsidP="00431D9A">
      <w:pPr>
        <w:pStyle w:val="DefaultText"/>
        <w:spacing w:line="240" w:lineRule="auto"/>
        <w:jc w:val="both"/>
        <w:rPr>
          <w:sz w:val="22"/>
          <w:szCs w:val="22"/>
          <w:lang w:val="pt-BR"/>
        </w:rPr>
      </w:pPr>
      <w:r w:rsidRPr="00431D9A">
        <w:rPr>
          <w:sz w:val="22"/>
          <w:szCs w:val="22"/>
          <w:lang w:val="pt-BR"/>
        </w:rPr>
        <w:t>18.1 - Contractul va fi interpretat conform legilor din România.</w:t>
      </w:r>
    </w:p>
    <w:p w:rsidR="00B951D3" w:rsidRPr="00431D9A" w:rsidRDefault="00B951D3" w:rsidP="00431D9A">
      <w:pPr>
        <w:pStyle w:val="DefaultText"/>
        <w:spacing w:line="240" w:lineRule="auto"/>
        <w:jc w:val="both"/>
        <w:rPr>
          <w:sz w:val="22"/>
          <w:szCs w:val="22"/>
          <w:lang w:val="pt-BR"/>
        </w:rPr>
      </w:pPr>
    </w:p>
    <w:p w:rsidR="00B951D3" w:rsidRPr="00431D9A" w:rsidRDefault="00E444A9" w:rsidP="00431D9A">
      <w:pPr>
        <w:pStyle w:val="DefaultText"/>
        <w:spacing w:line="240" w:lineRule="auto"/>
        <w:jc w:val="both"/>
        <w:rPr>
          <w:sz w:val="22"/>
          <w:szCs w:val="22"/>
          <w:lang w:val="pt-BR"/>
        </w:rPr>
      </w:pPr>
      <w:r w:rsidRPr="00431D9A">
        <w:rPr>
          <w:sz w:val="22"/>
          <w:szCs w:val="22"/>
          <w:lang w:val="pt-BR"/>
        </w:rPr>
        <w:t xml:space="preserve">           Părţile au înţeles să încheie a</w:t>
      </w:r>
      <w:r w:rsidR="001E0ABA">
        <w:rPr>
          <w:sz w:val="22"/>
          <w:szCs w:val="22"/>
          <w:lang w:val="pt-BR"/>
        </w:rPr>
        <w:t>stă</w:t>
      </w:r>
      <w:r w:rsidRPr="00431D9A">
        <w:rPr>
          <w:sz w:val="22"/>
          <w:szCs w:val="22"/>
          <w:lang w:val="pt-BR"/>
        </w:rPr>
        <w:t>zi</w:t>
      </w:r>
      <w:r w:rsidR="00760E05">
        <w:rPr>
          <w:sz w:val="22"/>
          <w:szCs w:val="22"/>
          <w:lang w:val="pt-BR"/>
        </w:rPr>
        <w:t xml:space="preserve">, </w:t>
      </w:r>
      <w:r w:rsidR="001E0ABA">
        <w:rPr>
          <w:sz w:val="22"/>
          <w:szCs w:val="22"/>
          <w:lang w:val="pt-BR"/>
        </w:rPr>
        <w:t>__________</w:t>
      </w:r>
      <w:r w:rsidR="00760E05">
        <w:rPr>
          <w:sz w:val="22"/>
          <w:szCs w:val="22"/>
          <w:lang w:val="pt-BR"/>
        </w:rPr>
        <w:t xml:space="preserve">, </w:t>
      </w:r>
      <w:r w:rsidRPr="00431D9A">
        <w:rPr>
          <w:sz w:val="22"/>
          <w:szCs w:val="22"/>
          <w:lang w:val="pt-BR"/>
        </w:rPr>
        <w:t xml:space="preserve">prezentul contract în două exemplare, câte unul pentru fiecare parte. </w:t>
      </w:r>
    </w:p>
    <w:p w:rsidR="00B951D3" w:rsidRPr="00431D9A" w:rsidRDefault="00E444A9" w:rsidP="00431D9A">
      <w:pPr>
        <w:pStyle w:val="DefaultText"/>
        <w:spacing w:line="240" w:lineRule="auto"/>
        <w:jc w:val="both"/>
        <w:rPr>
          <w:sz w:val="22"/>
          <w:szCs w:val="22"/>
          <w:lang w:val="pt-BR"/>
        </w:rPr>
      </w:pPr>
      <w:r w:rsidRPr="00431D9A">
        <w:rPr>
          <w:sz w:val="22"/>
          <w:szCs w:val="22"/>
          <w:lang w:val="pt-BR"/>
        </w:rPr>
        <w:t xml:space="preserve">  </w:t>
      </w:r>
    </w:p>
    <w:p w:rsidR="00B951D3" w:rsidRPr="00431D9A" w:rsidRDefault="00E444A9" w:rsidP="00431D9A">
      <w:pPr>
        <w:pStyle w:val="DefaultText"/>
        <w:spacing w:line="240" w:lineRule="auto"/>
        <w:rPr>
          <w:b/>
          <w:bCs/>
          <w:sz w:val="22"/>
          <w:szCs w:val="22"/>
          <w:lang w:val="es-ES"/>
        </w:rPr>
      </w:pPr>
      <w:r w:rsidRPr="00431D9A">
        <w:rPr>
          <w:b/>
          <w:bCs/>
          <w:sz w:val="22"/>
          <w:szCs w:val="22"/>
          <w:lang w:val="es-ES"/>
        </w:rPr>
        <w:lastRenderedPageBreak/>
        <w:t xml:space="preserve">         ACHIZITOR,</w:t>
      </w:r>
      <w:r w:rsidRPr="00431D9A">
        <w:rPr>
          <w:b/>
          <w:bCs/>
          <w:sz w:val="22"/>
          <w:szCs w:val="22"/>
          <w:lang w:val="es-ES"/>
        </w:rPr>
        <w:tab/>
      </w:r>
      <w:r w:rsidRPr="00431D9A">
        <w:rPr>
          <w:b/>
          <w:bCs/>
          <w:sz w:val="22"/>
          <w:szCs w:val="22"/>
          <w:lang w:val="es-ES"/>
        </w:rPr>
        <w:tab/>
        <w:t xml:space="preserve">   </w:t>
      </w:r>
      <w:r w:rsidRPr="00431D9A">
        <w:rPr>
          <w:b/>
          <w:bCs/>
          <w:sz w:val="22"/>
          <w:szCs w:val="22"/>
          <w:lang w:val="es-ES"/>
        </w:rPr>
        <w:tab/>
        <w:t xml:space="preserve">              </w:t>
      </w:r>
      <w:r w:rsidRPr="00431D9A">
        <w:rPr>
          <w:b/>
          <w:bCs/>
          <w:sz w:val="22"/>
          <w:szCs w:val="22"/>
          <w:lang w:val="es-ES"/>
        </w:rPr>
        <w:tab/>
      </w:r>
      <w:r w:rsidRPr="00431D9A">
        <w:rPr>
          <w:b/>
          <w:bCs/>
          <w:sz w:val="22"/>
          <w:szCs w:val="22"/>
          <w:lang w:val="es-ES"/>
        </w:rPr>
        <w:tab/>
        <w:t xml:space="preserve">                            </w:t>
      </w:r>
      <w:r>
        <w:rPr>
          <w:b/>
          <w:bCs/>
          <w:sz w:val="22"/>
          <w:szCs w:val="22"/>
          <w:lang w:val="es-ES"/>
        </w:rPr>
        <w:t xml:space="preserve">         </w:t>
      </w:r>
      <w:r w:rsidRPr="00431D9A">
        <w:rPr>
          <w:b/>
          <w:bCs/>
          <w:sz w:val="22"/>
          <w:szCs w:val="22"/>
          <w:lang w:val="es-ES"/>
        </w:rPr>
        <w:t>FURNIZOR,</w:t>
      </w:r>
    </w:p>
    <w:p w:rsidR="001E0ABA" w:rsidRPr="00431D9A" w:rsidRDefault="001E0ABA" w:rsidP="001E0ABA">
      <w:pPr>
        <w:spacing w:line="240" w:lineRule="auto"/>
        <w:jc w:val="both"/>
        <w:rPr>
          <w:b/>
          <w:bCs/>
          <w:sz w:val="22"/>
          <w:szCs w:val="22"/>
        </w:rPr>
      </w:pPr>
      <w:r w:rsidRPr="00431D9A">
        <w:rPr>
          <w:b/>
          <w:bCs/>
          <w:sz w:val="22"/>
          <w:szCs w:val="22"/>
        </w:rPr>
        <w:t xml:space="preserve">Directia Generala de Asistenta Sociala                                  </w:t>
      </w:r>
      <w:r>
        <w:rPr>
          <w:b/>
          <w:bCs/>
          <w:sz w:val="22"/>
          <w:szCs w:val="22"/>
        </w:rPr>
        <w:t xml:space="preserve">         </w:t>
      </w:r>
      <w:r w:rsidR="0045354E">
        <w:rPr>
          <w:b/>
          <w:bCs/>
          <w:sz w:val="22"/>
          <w:szCs w:val="22"/>
        </w:rPr>
        <w:t xml:space="preserve">   </w:t>
      </w:r>
      <w:r w:rsidRPr="00431D9A">
        <w:rPr>
          <w:b/>
          <w:bCs/>
          <w:sz w:val="22"/>
          <w:szCs w:val="22"/>
        </w:rPr>
        <w:t>S.C.</w:t>
      </w:r>
      <w:r w:rsidR="0045354E">
        <w:rPr>
          <w:b/>
          <w:bCs/>
          <w:sz w:val="22"/>
          <w:szCs w:val="22"/>
        </w:rPr>
        <w:t xml:space="preserve"> </w:t>
      </w:r>
      <w:r w:rsidR="00EA73AA">
        <w:rPr>
          <w:b/>
          <w:bCs/>
          <w:sz w:val="22"/>
          <w:szCs w:val="22"/>
        </w:rPr>
        <w:t>.................................... S.R.L.</w:t>
      </w:r>
      <w:r>
        <w:rPr>
          <w:b/>
          <w:bCs/>
          <w:sz w:val="22"/>
          <w:szCs w:val="22"/>
        </w:rPr>
        <w:t xml:space="preserve"> </w:t>
      </w:r>
    </w:p>
    <w:p w:rsidR="001E0ABA" w:rsidRDefault="001E0ABA" w:rsidP="001E0ABA">
      <w:pPr>
        <w:spacing w:line="240" w:lineRule="auto"/>
        <w:jc w:val="both"/>
        <w:rPr>
          <w:b/>
          <w:bCs/>
          <w:sz w:val="22"/>
          <w:szCs w:val="22"/>
        </w:rPr>
      </w:pPr>
      <w:r w:rsidRPr="00431D9A">
        <w:rPr>
          <w:b/>
          <w:bCs/>
          <w:sz w:val="22"/>
          <w:szCs w:val="22"/>
        </w:rPr>
        <w:t xml:space="preserve">           si Protectia Copilului Prahova</w:t>
      </w:r>
      <w:r w:rsidR="0045354E">
        <w:rPr>
          <w:b/>
          <w:bCs/>
          <w:sz w:val="22"/>
          <w:szCs w:val="22"/>
        </w:rPr>
        <w:t xml:space="preserve">                                                                 </w:t>
      </w:r>
      <w:r w:rsidR="00F50993">
        <w:rPr>
          <w:b/>
          <w:bCs/>
          <w:sz w:val="22"/>
          <w:szCs w:val="22"/>
        </w:rPr>
        <w:t xml:space="preserve">          </w:t>
      </w:r>
    </w:p>
    <w:p w:rsidR="00E444A9" w:rsidRPr="001E0ABA" w:rsidRDefault="00E444A9" w:rsidP="00431D9A">
      <w:pPr>
        <w:spacing w:line="240" w:lineRule="auto"/>
        <w:jc w:val="both"/>
        <w:rPr>
          <w:b/>
          <w:bCs/>
          <w:sz w:val="22"/>
          <w:szCs w:val="22"/>
        </w:rPr>
      </w:pPr>
    </w:p>
    <w:sectPr w:rsidR="00E444A9" w:rsidRPr="001E0ABA" w:rsidSect="00431D9A">
      <w:footerReference w:type="default" r:id="rId8"/>
      <w:pgSz w:w="11906" w:h="16838"/>
      <w:pgMar w:top="1440" w:right="1080" w:bottom="1440" w:left="1080" w:header="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433D" w:rsidRDefault="0000433D" w:rsidP="00760E05">
      <w:pPr>
        <w:spacing w:after="0" w:line="240" w:lineRule="auto"/>
      </w:pPr>
      <w:r>
        <w:separator/>
      </w:r>
    </w:p>
  </w:endnote>
  <w:endnote w:type="continuationSeparator" w:id="0">
    <w:p w:rsidR="0000433D" w:rsidRDefault="0000433D" w:rsidP="00760E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59516"/>
      <w:docPartObj>
        <w:docPartGallery w:val="Page Numbers (Bottom of Page)"/>
        <w:docPartUnique/>
      </w:docPartObj>
    </w:sdtPr>
    <w:sdtContent>
      <w:p w:rsidR="0045354E" w:rsidRDefault="00D54A32">
        <w:pPr>
          <w:pStyle w:val="Footer"/>
          <w:jc w:val="center"/>
        </w:pPr>
        <w:fldSimple w:instr=" PAGE   \* MERGEFORMAT ">
          <w:r w:rsidR="007F1FFC">
            <w:rPr>
              <w:noProof/>
            </w:rPr>
            <w:t>5</w:t>
          </w:r>
        </w:fldSimple>
      </w:p>
    </w:sdtContent>
  </w:sdt>
  <w:p w:rsidR="0045354E" w:rsidRDefault="004535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433D" w:rsidRDefault="0000433D" w:rsidP="00760E05">
      <w:pPr>
        <w:spacing w:after="0" w:line="240" w:lineRule="auto"/>
      </w:pPr>
      <w:r>
        <w:separator/>
      </w:r>
    </w:p>
  </w:footnote>
  <w:footnote w:type="continuationSeparator" w:id="0">
    <w:p w:rsidR="0000433D" w:rsidRDefault="0000433D" w:rsidP="00760E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52CC5"/>
    <w:multiLevelType w:val="multilevel"/>
    <w:tmpl w:val="8D9881AE"/>
    <w:lvl w:ilvl="0">
      <w:start w:val="1"/>
      <w:numFmt w:val="upperRoman"/>
      <w:lvlText w:val="%1."/>
      <w:lvlJc w:val="left"/>
      <w:pPr>
        <w:ind w:left="216" w:hanging="216"/>
      </w:pPr>
    </w:lvl>
    <w:lvl w:ilvl="1">
      <w:start w:val="1"/>
      <w:numFmt w:val="upperLetter"/>
      <w:lvlText w:val="%2."/>
      <w:lvlJc w:val="left"/>
      <w:pPr>
        <w:ind w:left="432" w:hanging="216"/>
      </w:pPr>
    </w:lvl>
    <w:lvl w:ilvl="2">
      <w:start w:val="1"/>
      <w:numFmt w:val="decimal"/>
      <w:lvlText w:val="%3."/>
      <w:lvlJc w:val="left"/>
      <w:pPr>
        <w:ind w:left="648" w:hanging="216"/>
      </w:pPr>
    </w:lvl>
    <w:lvl w:ilvl="3">
      <w:start w:val="1"/>
      <w:numFmt w:val="lowerLetter"/>
      <w:lvlText w:val="%4."/>
      <w:lvlJc w:val="left"/>
      <w:pPr>
        <w:ind w:left="864" w:hanging="216"/>
      </w:pPr>
    </w:lvl>
    <w:lvl w:ilvl="4">
      <w:start w:val="1"/>
      <w:numFmt w:val="lowerRoman"/>
      <w:lvlText w:val="%5."/>
      <w:lvlJc w:val="left"/>
      <w:pPr>
        <w:ind w:left="1080" w:hanging="216"/>
      </w:pPr>
    </w:lvl>
    <w:lvl w:ilvl="5">
      <w:start w:val="1"/>
      <w:numFmt w:val="decimal"/>
      <w:lvlText w:val="%6)"/>
      <w:lvlJc w:val="left"/>
      <w:pPr>
        <w:ind w:left="1296" w:hanging="216"/>
      </w:pPr>
    </w:lvl>
    <w:lvl w:ilvl="6">
      <w:start w:val="1"/>
      <w:numFmt w:val="lowerLetter"/>
      <w:lvlText w:val="%7)"/>
      <w:lvlJc w:val="left"/>
      <w:pPr>
        <w:ind w:left="1512" w:hanging="216"/>
      </w:pPr>
    </w:lvl>
    <w:lvl w:ilvl="7">
      <w:start w:val="1"/>
      <w:numFmt w:val="lowerRoman"/>
      <w:lvlText w:val="%8)"/>
      <w:lvlJc w:val="left"/>
      <w:pPr>
        <w:ind w:left="576" w:hanging="216"/>
      </w:pPr>
    </w:lvl>
    <w:lvl w:ilvl="8">
      <w:start w:val="1"/>
      <w:numFmt w:val="decimal"/>
      <w:lvlText w:val="(%9)"/>
      <w:lvlJc w:val="left"/>
      <w:pPr>
        <w:ind w:left="1944" w:hanging="216"/>
      </w:pPr>
    </w:lvl>
  </w:abstractNum>
  <w:abstractNum w:abstractNumId="1">
    <w:nsid w:val="3E1F6711"/>
    <w:multiLevelType w:val="multilevel"/>
    <w:tmpl w:val="7DF47CBE"/>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lowerRoman"/>
      <w:lvlText w:val="%5."/>
      <w:lvlJc w:val="left"/>
      <w:pPr>
        <w:ind w:left="1800" w:hanging="360"/>
      </w:pPr>
    </w:lvl>
    <w:lvl w:ilvl="5">
      <w:start w:val="1"/>
      <w:numFmt w:val="decimal"/>
      <w:lvlText w:val="%6)"/>
      <w:lvlJc w:val="left"/>
      <w:pPr>
        <w:ind w:left="2160" w:hanging="360"/>
      </w:pPr>
    </w:lvl>
    <w:lvl w:ilvl="6">
      <w:start w:val="1"/>
      <w:numFmt w:val="lowerLetter"/>
      <w:lvlText w:val="%7)"/>
      <w:lvlJc w:val="left"/>
      <w:pPr>
        <w:ind w:left="2520" w:hanging="360"/>
      </w:pPr>
    </w:lvl>
    <w:lvl w:ilvl="7">
      <w:start w:val="1"/>
      <w:numFmt w:val="lowerRoman"/>
      <w:lvlText w:val="%8)"/>
      <w:lvlJc w:val="left"/>
      <w:pPr>
        <w:ind w:left="1260" w:hanging="360"/>
      </w:pPr>
    </w:lvl>
    <w:lvl w:ilvl="8">
      <w:start w:val="1"/>
      <w:numFmt w:val="decimal"/>
      <w:lvlText w:val="(%9)"/>
      <w:lvlJc w:val="left"/>
      <w:pPr>
        <w:ind w:left="3240" w:hanging="360"/>
      </w:pPr>
    </w:lvl>
  </w:abstractNum>
  <w:abstractNum w:abstractNumId="2">
    <w:nsid w:val="7F4007A4"/>
    <w:multiLevelType w:val="multilevel"/>
    <w:tmpl w:val="7C08B930"/>
    <w:lvl w:ilvl="0">
      <w:start w:val="1"/>
      <w:numFmt w:val="decimal"/>
      <w:lvlText w:val="%1."/>
      <w:lvlJc w:val="left"/>
      <w:pPr>
        <w:tabs>
          <w:tab w:val="num" w:pos="405"/>
        </w:tabs>
        <w:ind w:left="405" w:hanging="405"/>
      </w:pPr>
      <w:rPr>
        <w:b/>
        <w:bCs/>
      </w:rPr>
    </w:lvl>
    <w:lvl w:ilvl="1">
      <w:start w:val="1"/>
      <w:numFmt w:val="decimal"/>
      <w:lvlText w:val="%1.%2."/>
      <w:lvlJc w:val="left"/>
      <w:pPr>
        <w:tabs>
          <w:tab w:val="num" w:pos="405"/>
        </w:tabs>
        <w:ind w:left="405" w:hanging="405"/>
      </w:pPr>
      <w:rPr>
        <w:b/>
        <w:bCs/>
      </w:rPr>
    </w:lvl>
    <w:lvl w:ilvl="2">
      <w:start w:val="1"/>
      <w:numFmt w:val="decimal"/>
      <w:lvlText w:val="%1.%2.%3."/>
      <w:lvlJc w:val="left"/>
      <w:pPr>
        <w:tabs>
          <w:tab w:val="num" w:pos="1080"/>
        </w:tabs>
        <w:ind w:left="1080" w:hanging="720"/>
      </w:pPr>
      <w:rPr>
        <w:b/>
        <w:bCs/>
      </w:rPr>
    </w:lvl>
    <w:lvl w:ilvl="3">
      <w:start w:val="1"/>
      <w:numFmt w:val="decimal"/>
      <w:lvlText w:val="%1.%2.%3.%4."/>
      <w:lvlJc w:val="left"/>
      <w:pPr>
        <w:tabs>
          <w:tab w:val="num" w:pos="1260"/>
        </w:tabs>
        <w:ind w:left="1260" w:hanging="720"/>
      </w:pPr>
      <w:rPr>
        <w:b/>
        <w:bCs/>
      </w:rPr>
    </w:lvl>
    <w:lvl w:ilvl="4">
      <w:start w:val="1"/>
      <w:numFmt w:val="decimal"/>
      <w:lvlText w:val="%1.%2.%3.%4.%5."/>
      <w:lvlJc w:val="left"/>
      <w:pPr>
        <w:tabs>
          <w:tab w:val="num" w:pos="1800"/>
        </w:tabs>
        <w:ind w:left="1800" w:hanging="1080"/>
      </w:pPr>
      <w:rPr>
        <w:b/>
        <w:bCs/>
      </w:rPr>
    </w:lvl>
    <w:lvl w:ilvl="5">
      <w:start w:val="1"/>
      <w:numFmt w:val="decimal"/>
      <w:lvlText w:val="%1.%2.%3.%4.%5.%6."/>
      <w:lvlJc w:val="left"/>
      <w:pPr>
        <w:tabs>
          <w:tab w:val="num" w:pos="1980"/>
        </w:tabs>
        <w:ind w:left="1980" w:hanging="1080"/>
      </w:pPr>
      <w:rPr>
        <w:b/>
        <w:bCs/>
      </w:rPr>
    </w:lvl>
    <w:lvl w:ilvl="6">
      <w:start w:val="1"/>
      <w:numFmt w:val="decimal"/>
      <w:lvlText w:val="%1.%2.%3.%4.%5.%6.%7."/>
      <w:lvlJc w:val="left"/>
      <w:pPr>
        <w:tabs>
          <w:tab w:val="num" w:pos="2160"/>
        </w:tabs>
        <w:ind w:left="2160" w:hanging="1080"/>
      </w:pPr>
      <w:rPr>
        <w:b/>
        <w:bCs/>
      </w:rPr>
    </w:lvl>
    <w:lvl w:ilvl="7">
      <w:start w:val="1"/>
      <w:numFmt w:val="decimal"/>
      <w:lvlText w:val="%1.%2.%3.%4.%5.%6.%7.%8."/>
      <w:lvlJc w:val="left"/>
      <w:pPr>
        <w:tabs>
          <w:tab w:val="num" w:pos="2700"/>
        </w:tabs>
        <w:ind w:left="2700" w:hanging="1440"/>
      </w:pPr>
      <w:rPr>
        <w:b/>
        <w:bCs/>
      </w:rPr>
    </w:lvl>
    <w:lvl w:ilvl="8">
      <w:start w:val="1"/>
      <w:numFmt w:val="decimal"/>
      <w:lvlText w:val="%1.%2.%3.%4.%5.%6.%7.%8.%9."/>
      <w:lvlJc w:val="left"/>
      <w:pPr>
        <w:tabs>
          <w:tab w:val="num" w:pos="2880"/>
        </w:tabs>
        <w:ind w:left="2880" w:hanging="1440"/>
      </w:pPr>
      <w:rPr>
        <w:b/>
        <w:bCs/>
      </w:rPr>
    </w:lvl>
  </w:abstractNum>
  <w:abstractNum w:abstractNumId="3">
    <w:nsid w:val="7F9B3BC1"/>
    <w:multiLevelType w:val="multilevel"/>
    <w:tmpl w:val="1370335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FELayout/>
  </w:compat>
  <w:rsids>
    <w:rsidRoot w:val="00B951D3"/>
    <w:rsid w:val="0000433D"/>
    <w:rsid w:val="00025718"/>
    <w:rsid w:val="00074F77"/>
    <w:rsid w:val="0008565B"/>
    <w:rsid w:val="000D0B99"/>
    <w:rsid w:val="001E0ABA"/>
    <w:rsid w:val="001E3E61"/>
    <w:rsid w:val="003A6C8E"/>
    <w:rsid w:val="003D39C1"/>
    <w:rsid w:val="003E1872"/>
    <w:rsid w:val="00423025"/>
    <w:rsid w:val="00431D9A"/>
    <w:rsid w:val="00433201"/>
    <w:rsid w:val="0045354E"/>
    <w:rsid w:val="00472871"/>
    <w:rsid w:val="004976F2"/>
    <w:rsid w:val="004F243C"/>
    <w:rsid w:val="004F3EE9"/>
    <w:rsid w:val="00521289"/>
    <w:rsid w:val="00536A24"/>
    <w:rsid w:val="0057382E"/>
    <w:rsid w:val="00592D10"/>
    <w:rsid w:val="005E6727"/>
    <w:rsid w:val="006E62BB"/>
    <w:rsid w:val="00760E05"/>
    <w:rsid w:val="00763F6F"/>
    <w:rsid w:val="00767083"/>
    <w:rsid w:val="007E2153"/>
    <w:rsid w:val="007E32FD"/>
    <w:rsid w:val="007F1FFC"/>
    <w:rsid w:val="00867308"/>
    <w:rsid w:val="00887276"/>
    <w:rsid w:val="00893DCD"/>
    <w:rsid w:val="008E3FD3"/>
    <w:rsid w:val="008E465A"/>
    <w:rsid w:val="009336EF"/>
    <w:rsid w:val="009405EE"/>
    <w:rsid w:val="00974843"/>
    <w:rsid w:val="00A55F01"/>
    <w:rsid w:val="00B951D3"/>
    <w:rsid w:val="00BB32B3"/>
    <w:rsid w:val="00BC5572"/>
    <w:rsid w:val="00C1491A"/>
    <w:rsid w:val="00C213EA"/>
    <w:rsid w:val="00D04526"/>
    <w:rsid w:val="00D23A4F"/>
    <w:rsid w:val="00D530F2"/>
    <w:rsid w:val="00D54A32"/>
    <w:rsid w:val="00D83569"/>
    <w:rsid w:val="00D915B0"/>
    <w:rsid w:val="00E42873"/>
    <w:rsid w:val="00E444A9"/>
    <w:rsid w:val="00E50DF2"/>
    <w:rsid w:val="00E57A26"/>
    <w:rsid w:val="00E64806"/>
    <w:rsid w:val="00EA73AA"/>
    <w:rsid w:val="00F47A11"/>
    <w:rsid w:val="00F50993"/>
    <w:rsid w:val="00F51B6C"/>
    <w:rsid w:val="00FA5E20"/>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951D3"/>
    <w:pPr>
      <w:suppressAutoHyphens/>
    </w:pPr>
    <w:rPr>
      <w:rFonts w:ascii="Times New Roman" w:eastAsia="Times New Roman" w:hAnsi="Times New Roman" w:cs="Times New Roman"/>
      <w:color w:val="00000A"/>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Text1Char">
    <w:name w:val="Default Text:1 Char"/>
    <w:rsid w:val="00B951D3"/>
    <w:rPr>
      <w:rFonts w:ascii="Times New Roman" w:hAnsi="Times New Roman" w:cs="Times New Roman"/>
      <w:sz w:val="20"/>
      <w:szCs w:val="20"/>
    </w:rPr>
  </w:style>
  <w:style w:type="character" w:customStyle="1" w:styleId="FootnoteTextChar">
    <w:name w:val="Footnote Text Char"/>
    <w:basedOn w:val="DefaultParagraphFont"/>
    <w:rsid w:val="00B951D3"/>
    <w:rPr>
      <w:rFonts w:ascii="Times New Roman" w:hAnsi="Times New Roman" w:cs="Times New Roman"/>
      <w:sz w:val="20"/>
      <w:szCs w:val="20"/>
    </w:rPr>
  </w:style>
  <w:style w:type="character" w:customStyle="1" w:styleId="DefaultTextChar">
    <w:name w:val="Default Text Char"/>
    <w:rsid w:val="00B951D3"/>
    <w:rPr>
      <w:rFonts w:ascii="Times New Roman" w:hAnsi="Times New Roman" w:cs="Times New Roman"/>
      <w:sz w:val="20"/>
      <w:szCs w:val="20"/>
    </w:rPr>
  </w:style>
  <w:style w:type="character" w:customStyle="1" w:styleId="BalloonTextChar">
    <w:name w:val="Balloon Text Char"/>
    <w:basedOn w:val="DefaultParagraphFont"/>
    <w:rsid w:val="00B951D3"/>
    <w:rPr>
      <w:rFonts w:ascii="Times New Roman" w:eastAsia="Times New Roman" w:hAnsi="Times New Roman"/>
      <w:sz w:val="0"/>
      <w:szCs w:val="0"/>
      <w:lang w:val="ro-RO"/>
    </w:rPr>
  </w:style>
  <w:style w:type="character" w:customStyle="1" w:styleId="ListLabel1">
    <w:name w:val="ListLabel 1"/>
    <w:rsid w:val="00B951D3"/>
    <w:rPr>
      <w:b/>
      <w:bCs/>
    </w:rPr>
  </w:style>
  <w:style w:type="character" w:customStyle="1" w:styleId="ListLabel2">
    <w:name w:val="ListLabel 2"/>
    <w:rsid w:val="00B951D3"/>
    <w:rPr>
      <w:b/>
      <w:bCs/>
    </w:rPr>
  </w:style>
  <w:style w:type="paragraph" w:customStyle="1" w:styleId="Heading">
    <w:name w:val="Heading"/>
    <w:basedOn w:val="Normal"/>
    <w:next w:val="TextBody"/>
    <w:rsid w:val="00B951D3"/>
    <w:pPr>
      <w:keepNext/>
      <w:spacing w:before="240" w:after="120"/>
    </w:pPr>
    <w:rPr>
      <w:rFonts w:ascii="Arial" w:eastAsia="Lucida Sans Unicode" w:hAnsi="Arial" w:cs="Mangal"/>
      <w:sz w:val="28"/>
      <w:szCs w:val="28"/>
    </w:rPr>
  </w:style>
  <w:style w:type="paragraph" w:customStyle="1" w:styleId="TextBody">
    <w:name w:val="Text Body"/>
    <w:basedOn w:val="Normal"/>
    <w:rsid w:val="00B951D3"/>
    <w:pPr>
      <w:spacing w:after="120"/>
    </w:pPr>
  </w:style>
  <w:style w:type="paragraph" w:styleId="List">
    <w:name w:val="List"/>
    <w:basedOn w:val="TextBody"/>
    <w:rsid w:val="00B951D3"/>
    <w:rPr>
      <w:rFonts w:cs="Mangal"/>
    </w:rPr>
  </w:style>
  <w:style w:type="paragraph" w:styleId="Caption">
    <w:name w:val="caption"/>
    <w:basedOn w:val="Normal"/>
    <w:rsid w:val="00B951D3"/>
    <w:pPr>
      <w:suppressLineNumbers/>
      <w:spacing w:before="120" w:after="120"/>
    </w:pPr>
    <w:rPr>
      <w:rFonts w:cs="Mangal"/>
      <w:i/>
      <w:iCs/>
    </w:rPr>
  </w:style>
  <w:style w:type="paragraph" w:customStyle="1" w:styleId="Index">
    <w:name w:val="Index"/>
    <w:basedOn w:val="Normal"/>
    <w:rsid w:val="00B951D3"/>
    <w:pPr>
      <w:suppressLineNumbers/>
    </w:pPr>
    <w:rPr>
      <w:rFonts w:cs="Mangal"/>
    </w:rPr>
  </w:style>
  <w:style w:type="paragraph" w:customStyle="1" w:styleId="DefaultText">
    <w:name w:val="Default Text"/>
    <w:basedOn w:val="Normal"/>
    <w:rsid w:val="00B951D3"/>
    <w:pPr>
      <w:overflowPunct w:val="0"/>
      <w:textAlignment w:val="baseline"/>
    </w:pPr>
    <w:rPr>
      <w:lang w:val="en-US"/>
    </w:rPr>
  </w:style>
  <w:style w:type="paragraph" w:customStyle="1" w:styleId="DefaultText1">
    <w:name w:val="Default Text:1"/>
    <w:basedOn w:val="Normal"/>
    <w:rsid w:val="00B951D3"/>
    <w:rPr>
      <w:lang w:val="en-US"/>
    </w:rPr>
  </w:style>
  <w:style w:type="paragraph" w:customStyle="1" w:styleId="DefaultText2">
    <w:name w:val="Default Text:2"/>
    <w:basedOn w:val="Normal"/>
    <w:rsid w:val="00B951D3"/>
    <w:rPr>
      <w:lang w:val="en-US"/>
    </w:rPr>
  </w:style>
  <w:style w:type="paragraph" w:styleId="FootnoteText">
    <w:name w:val="footnote text"/>
    <w:basedOn w:val="Normal"/>
    <w:rsid w:val="00B951D3"/>
    <w:rPr>
      <w:sz w:val="20"/>
      <w:szCs w:val="20"/>
      <w:lang w:val="en-US"/>
    </w:rPr>
  </w:style>
  <w:style w:type="paragraph" w:styleId="BalloonText">
    <w:name w:val="Balloon Text"/>
    <w:basedOn w:val="Normal"/>
    <w:rsid w:val="00B951D3"/>
    <w:rPr>
      <w:rFonts w:ascii="Tahoma" w:hAnsi="Tahoma" w:cs="Tahoma"/>
      <w:sz w:val="16"/>
      <w:szCs w:val="16"/>
    </w:rPr>
  </w:style>
  <w:style w:type="paragraph" w:styleId="Header">
    <w:name w:val="header"/>
    <w:basedOn w:val="Normal"/>
    <w:link w:val="HeaderChar"/>
    <w:uiPriority w:val="99"/>
    <w:semiHidden/>
    <w:unhideWhenUsed/>
    <w:rsid w:val="00760E0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60E05"/>
    <w:rPr>
      <w:rFonts w:ascii="Times New Roman" w:eastAsia="Times New Roman" w:hAnsi="Times New Roman" w:cs="Times New Roman"/>
      <w:color w:val="00000A"/>
      <w:sz w:val="24"/>
      <w:szCs w:val="24"/>
      <w:lang w:val="ro-RO"/>
    </w:rPr>
  </w:style>
  <w:style w:type="paragraph" w:styleId="Footer">
    <w:name w:val="footer"/>
    <w:basedOn w:val="Normal"/>
    <w:link w:val="FooterChar"/>
    <w:uiPriority w:val="99"/>
    <w:unhideWhenUsed/>
    <w:rsid w:val="00760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E05"/>
    <w:rPr>
      <w:rFonts w:ascii="Times New Roman" w:eastAsia="Times New Roman" w:hAnsi="Times New Roman" w:cs="Times New Roman"/>
      <w:color w:val="00000A"/>
      <w:sz w:val="24"/>
      <w:szCs w:val="24"/>
      <w:lang w:val="ro-RO"/>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827199-F06B-4DBE-8878-4B727B495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1809</Words>
  <Characters>10498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raucea.c</dc:creator>
  <cp:lastModifiedBy>popescu.h</cp:lastModifiedBy>
  <cp:revision>2</cp:revision>
  <cp:lastPrinted>2016-10-28T10:18:00Z</cp:lastPrinted>
  <dcterms:created xsi:type="dcterms:W3CDTF">2018-05-22T12:36:00Z</dcterms:created>
  <dcterms:modified xsi:type="dcterms:W3CDTF">2018-05-22T12:36:00Z</dcterms:modified>
</cp:coreProperties>
</file>